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E7" w:rsidRDefault="00FF37E7" w:rsidP="00FF37E7">
      <w:pPr>
        <w:pStyle w:val="1"/>
        <w:spacing w:after="0" w:line="276" w:lineRule="auto"/>
      </w:pPr>
      <w:r>
        <w:t>АННОТАЦИИ</w:t>
      </w:r>
    </w:p>
    <w:p w:rsidR="00FF37E7" w:rsidRDefault="00FF37E7" w:rsidP="00FF37E7">
      <w:pPr>
        <w:pStyle w:val="1"/>
        <w:spacing w:after="0" w:line="276" w:lineRule="auto"/>
      </w:pPr>
      <w:r>
        <w:t>К РАБОЧИМ ПРОГРАММАМ УЧЕБНЫХ ДИСЦИПЛИН</w:t>
      </w:r>
    </w:p>
    <w:p w:rsidR="00FF37E7" w:rsidRDefault="00FF37E7" w:rsidP="00FF37E7">
      <w:pPr>
        <w:pStyle w:val="1"/>
        <w:spacing w:after="0" w:line="276" w:lineRule="auto"/>
      </w:pPr>
      <w:r>
        <w:t>В 1-4 КЛАССАХ (по обновленному ФГОС)</w:t>
      </w:r>
    </w:p>
    <w:p w:rsidR="00FF37E7" w:rsidRDefault="00FF37E7" w:rsidP="00FF37E7">
      <w:pPr>
        <w:pStyle w:val="1"/>
        <w:spacing w:after="0" w:line="276" w:lineRule="auto"/>
      </w:pPr>
      <w:r>
        <w:t>УМК «Школа России»</w:t>
      </w:r>
    </w:p>
    <w:p w:rsidR="00FF37E7" w:rsidRDefault="00FF37E7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A0CFC" w:rsidRDefault="002A0CFC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2D27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Литературное чтение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6876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русскому языку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C46876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</w:p>
    <w:p w:rsidR="00C46876" w:rsidRDefault="00C46876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76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C46876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46876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 w:rsidRPr="00C46876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C46876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137B" w:rsidRPr="00793926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27F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="00327FB7" w:rsidRPr="0032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классы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 </w:t>
      </w:r>
      <w:r w:rsidR="00327FB7" w:rsidRPr="0032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Ф. Климанова, М. В. </w:t>
      </w:r>
      <w:proofErr w:type="spellStart"/>
      <w:r w:rsidR="00327FB7" w:rsidRPr="0032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7FB7" w:rsidRPr="00327FB7" w:rsidRDefault="00327FB7" w:rsidP="00327FB7">
      <w:pPr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FB7">
        <w:rPr>
          <w:rFonts w:ascii="Times New Roman" w:hAnsi="Times New Roman" w:cs="Times New Roman"/>
          <w:i/>
          <w:sz w:val="24"/>
          <w:szCs w:val="24"/>
        </w:rPr>
        <w:t xml:space="preserve">Курс «Литературное чтение» направлен на достижение следующих целей: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овладение осознанным, правильным, беглым и выразительным чтением как базовым навыком в системе образования младших школьников;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</w:r>
    </w:p>
    <w:p w:rsidR="00327FB7" w:rsidRPr="00327FB7" w:rsidRDefault="00327FB7" w:rsidP="00327F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7FB7">
        <w:rPr>
          <w:rFonts w:ascii="Times New Roman" w:hAnsi="Times New Roman" w:cs="Times New Roman"/>
          <w:i/>
          <w:sz w:val="24"/>
          <w:szCs w:val="24"/>
        </w:rPr>
        <w:t>Основные задачи курса: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развивать у учащихся способность воспринимать художественное произведение, сопереживать героям, эмоционально откликаться на прочитанное;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учить школьников чувствовать и понимать образный язык художественного произведения, выразительные средства языка, развивать образное мышление;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развивать поэтический слух детей, накапливать эстетический опыт слушания произведений, воспитывать художественный вкус;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обогащать чувственный опыт ребёнка, его реальные представления об окружающем мире и природе;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формировать эстетическое отношение ребёнка к жизни, приобщая его к чтению художественной литературы;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формировать потребность в постоянном чтении книг, развивать интерес к самостоятельному литературному творчеству;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создавать условия для формирования потребности в самостоятельном чтении художественных произведений, формировать читательскую самостоятельность;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</w:t>
      </w:r>
    </w:p>
    <w:p w:rsidR="00327FB7" w:rsidRDefault="00327FB7" w:rsidP="00327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обеспечивать развитие речи школьников, формировать навык чтения и речевые умения; </w:t>
      </w: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работать с различными типами текстов, в том числе научно-познавательным. </w:t>
      </w:r>
    </w:p>
    <w:p w:rsidR="00327FB7" w:rsidRPr="00793926" w:rsidRDefault="00327FB7" w:rsidP="00327FB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327FB7" w:rsidRPr="00793926" w:rsidRDefault="00327FB7" w:rsidP="00327F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327FB7" w:rsidRPr="00793926" w:rsidRDefault="00327FB7" w:rsidP="00327F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327FB7" w:rsidRPr="00793926" w:rsidRDefault="00327FB7" w:rsidP="00327F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327FB7" w:rsidRPr="00793926" w:rsidRDefault="00327FB7" w:rsidP="00327F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327FB7" w:rsidRDefault="00327FB7" w:rsidP="00327FB7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>Место курса в учебном плане.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На изучение предмета «Литературное чтение» в начальной школе выделяется 506 ч. В 1 классе – 132 ч (4 час в неделю, 33 учебные недели), из них: 92ч (23 учебные недели) отводятся урокам обучения чтению в период обучения грамоте – 40 ч (10 учебных недель) – урокам литературного чтения. Во 2 – 3 классах на уроки литературного чтения отводится по 136 ч (4 ч в неделю, 34 учебные недели). В 4 классе на уроки литературного чтения отводится 102 ч (3 ч в неделю, 34 учебные недели). </w:t>
      </w:r>
    </w:p>
    <w:p w:rsidR="00327FB7" w:rsidRPr="00327FB7" w:rsidRDefault="00327FB7" w:rsidP="00327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B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выпускниками начальной школы следующих личностных, метапредметных и предметных результатов в соответствии с требованиями ФГОС НОО: </w:t>
      </w:r>
    </w:p>
    <w:p w:rsidR="00327FB7" w:rsidRPr="00327FB7" w:rsidRDefault="00327FB7" w:rsidP="00327FB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7FB7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2) формирование средствами литературных произведений целостного взгляда на мир в единстве и разнообразии природы, народов, культур и религий;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lastRenderedPageBreak/>
        <w:t xml:space="preserve"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4)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6) овладение начальными навыками адаптации в школе к школьному коллективу;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7)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8) развитие самостоятельности и личной ответственности за свои поступки на основе представлений о нравственных нормах общения;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возможность сравнивать поступки героев литературных произведений со своими собственными поступками, осмысливать поступки героев;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 </w:t>
      </w:r>
      <w:r w:rsidRPr="00327FB7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2) освоение способов решения проблем творческого и поискового характера;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5) использование знаково-символических средств представления информации о книгах;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6) активное использование речевых средств для решения коммуникативных и познавательных задач;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lastRenderedPageBreak/>
        <w:t xml:space="preserve"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10) готовность слушать собеседника и вести диалог, признавать различные точки зрения и право каждого иметь свою, излагать своё мнение и аргументировать свою точку зрения и оценку событий;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11) формирование умения договариваться о распределении ролей в совместной деятельности, определение общей цели и путей её достижения, осмысливать собственное поведение и поведение окружающих;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12) готовность конструктивно разрешать конфликты посредством учёта интересов сторон и сотрудничества. </w:t>
      </w:r>
    </w:p>
    <w:p w:rsidR="00327FB7" w:rsidRPr="00327FB7" w:rsidRDefault="00327FB7" w:rsidP="00327FB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7FB7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1)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выработка потребности в систематическом чтении;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7) умение работать с разными видами текстов, находить характерные особенности </w:t>
      </w:r>
      <w:proofErr w:type="spellStart"/>
      <w:r w:rsidRPr="00327FB7">
        <w:rPr>
          <w:rFonts w:ascii="Times New Roman" w:hAnsi="Times New Roman" w:cs="Times New Roman"/>
          <w:sz w:val="24"/>
          <w:szCs w:val="24"/>
        </w:rPr>
        <w:t>научнопознавательных</w:t>
      </w:r>
      <w:proofErr w:type="spellEnd"/>
      <w:r w:rsidRPr="00327FB7">
        <w:rPr>
          <w:rFonts w:ascii="Times New Roman" w:hAnsi="Times New Roman" w:cs="Times New Roman"/>
          <w:sz w:val="24"/>
          <w:szCs w:val="24"/>
        </w:rPr>
        <w:t xml:space="preserve">, учебных и художественных произведений.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lastRenderedPageBreak/>
        <w:t xml:space="preserve"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героев; умение написать отзыв на прочитанное произведение); </w:t>
      </w:r>
    </w:p>
    <w:p w:rsidR="0097137B" w:rsidRP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личного опыта.</w:t>
      </w:r>
    </w:p>
    <w:p w:rsidR="00FF37E7" w:rsidRPr="00A3741A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«Литературное чтение на родном языке(русском)  1-4 классы»</w:t>
      </w:r>
    </w:p>
    <w:p w:rsidR="00FF37E7" w:rsidRPr="00A3741A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FF37E7" w:rsidRPr="00A3741A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литературному чтению на родном языке(русском) </w:t>
      </w: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обучающихся 1- 4 классов составлен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FF37E7" w:rsidRPr="00A3741A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FF37E7" w:rsidRPr="00A3741A" w:rsidRDefault="00FF37E7" w:rsidP="00FF37E7">
      <w:pPr>
        <w:spacing w:after="0" w:line="240" w:lineRule="auto"/>
        <w:ind w:right="44" w:firstLine="1222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по литературному чтению на родном языке (русском) на уровне основного начального общего образования для 1-4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27.09.2021г.).</w:t>
      </w:r>
    </w:p>
    <w:p w:rsidR="00FF37E7" w:rsidRDefault="00FF37E7" w:rsidP="00FF37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E7" w:rsidRPr="00A3741A" w:rsidRDefault="00FF37E7" w:rsidP="00FF37E7">
      <w:pPr>
        <w:spacing w:after="0"/>
        <w:ind w:right="45" w:firstLine="360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Изучение предмета «Литературное чтение на родном языке (русском)» в начальной школе направлено на достижение следующих </w:t>
      </w:r>
      <w:r w:rsidRPr="00A3741A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целей: </w:t>
      </w:r>
    </w:p>
    <w:p w:rsidR="00FF37E7" w:rsidRPr="00A3741A" w:rsidRDefault="00FF37E7" w:rsidP="00FF37E7">
      <w:pPr>
        <w:spacing w:after="0"/>
        <w:ind w:right="45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- </w:t>
      </w: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воспитание ценностного отношения к русской литературе </w:t>
      </w:r>
      <w:proofErr w:type="spellStart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ирусскому</w:t>
      </w:r>
      <w:proofErr w:type="spellEnd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языку как существенной части родной культуры;</w:t>
      </w:r>
    </w:p>
    <w:p w:rsidR="00FF37E7" w:rsidRPr="00A3741A" w:rsidRDefault="00FF37E7" w:rsidP="00FF37E7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- </w:t>
      </w: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:rsidR="00FF37E7" w:rsidRPr="00A3741A" w:rsidRDefault="00FF37E7" w:rsidP="00FF37E7">
      <w:pPr>
        <w:spacing w:after="0"/>
        <w:ind w:right="45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осознание исторической преемственности поколений, </w:t>
      </w:r>
      <w:proofErr w:type="spellStart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своейответственности</w:t>
      </w:r>
      <w:proofErr w:type="spellEnd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 сохранение русской культуры;</w:t>
      </w:r>
    </w:p>
    <w:p w:rsidR="00FF37E7" w:rsidRPr="00A3741A" w:rsidRDefault="00FF37E7" w:rsidP="00FF37E7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развитие читательских умений.</w:t>
      </w:r>
    </w:p>
    <w:p w:rsidR="00FF37E7" w:rsidRPr="00A3741A" w:rsidRDefault="00FF37E7" w:rsidP="00FF37E7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Достижение данных целей предполагает решение следующих задач:</w:t>
      </w:r>
    </w:p>
    <w:p w:rsidR="00FF37E7" w:rsidRPr="00A3741A" w:rsidRDefault="00FF37E7" w:rsidP="00FF37E7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FF37E7" w:rsidRPr="00A3741A" w:rsidRDefault="00FF37E7" w:rsidP="00FF37E7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FF37E7" w:rsidRPr="00A3741A" w:rsidRDefault="00FF37E7" w:rsidP="00FF37E7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FF37E7" w:rsidRPr="00A3741A" w:rsidRDefault="00FF37E7" w:rsidP="00FF37E7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FF37E7" w:rsidRPr="00A3741A" w:rsidRDefault="00FF37E7" w:rsidP="00FF37E7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формирование потребности в постоянном чтении для развития личности, для речевого самосовершенствования;</w:t>
      </w:r>
    </w:p>
    <w:p w:rsidR="00FF37E7" w:rsidRPr="00A3741A" w:rsidRDefault="00FF37E7" w:rsidP="00FF37E7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-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FF37E7" w:rsidRPr="00A3741A" w:rsidRDefault="00FF37E7" w:rsidP="00FF37E7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развитие всех видов речевой деятельности, приобретение опыта создания устных и письменных высказываний о прочитанном. 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В программе отражается реализация воспитательного потенциала урока </w:t>
      </w:r>
      <w:r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«Литературное чтение на родном (русском) языке»</w:t>
      </w: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FF37E7" w:rsidRPr="00A3741A" w:rsidRDefault="00FF37E7" w:rsidP="00FF37E7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обучающимися своего мнения по ее поводу, выработки своего к ней отношения;</w:t>
      </w:r>
    </w:p>
    <w:p w:rsidR="00FF37E7" w:rsidRPr="00A3741A" w:rsidRDefault="00FF37E7" w:rsidP="00FF37E7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F37E7" w:rsidRPr="00A3741A" w:rsidRDefault="00FF37E7" w:rsidP="00FF37E7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FF37E7" w:rsidRPr="00A3741A" w:rsidRDefault="00FF37E7" w:rsidP="00FF37E7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FF37E7" w:rsidRPr="008B0D06" w:rsidRDefault="00FF37E7" w:rsidP="00FF37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E7" w:rsidRPr="00A3741A" w:rsidRDefault="00FF37E7" w:rsidP="00FF37E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A3741A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FF37E7" w:rsidRPr="00A3741A" w:rsidRDefault="00FF37E7" w:rsidP="00FF37E7">
      <w:pPr>
        <w:spacing w:after="0" w:line="240" w:lineRule="auto"/>
        <w:ind w:firstLine="1134"/>
        <w:rPr>
          <w:rFonts w:ascii="Liberation Serif" w:hAnsi="Liberation Serif" w:cs="Times New Roman"/>
          <w:sz w:val="24"/>
          <w:szCs w:val="24"/>
        </w:rPr>
      </w:pPr>
      <w:r w:rsidRPr="00A3741A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FF37E7" w:rsidRPr="00A3741A" w:rsidRDefault="00FF37E7" w:rsidP="00FF37E7">
      <w:pPr>
        <w:spacing w:after="0" w:line="240" w:lineRule="auto"/>
        <w:ind w:firstLine="1134"/>
        <w:rPr>
          <w:rFonts w:ascii="Liberation Serif" w:hAnsi="Liberation Serif" w:cs="Times New Roman"/>
          <w:sz w:val="24"/>
          <w:szCs w:val="24"/>
        </w:rPr>
      </w:pPr>
      <w:r w:rsidRPr="00A3741A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FF37E7" w:rsidRPr="00A3741A" w:rsidRDefault="00FF37E7" w:rsidP="00FF37E7">
      <w:pPr>
        <w:spacing w:after="0" w:line="240" w:lineRule="auto"/>
        <w:ind w:firstLine="1134"/>
        <w:rPr>
          <w:rFonts w:ascii="Liberation Serif" w:hAnsi="Liberation Serif" w:cs="Times New Roman"/>
          <w:sz w:val="24"/>
          <w:szCs w:val="24"/>
        </w:rPr>
      </w:pPr>
      <w:r w:rsidRPr="00A3741A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FF37E7" w:rsidRPr="00A3741A" w:rsidRDefault="00FF37E7" w:rsidP="00FF37E7">
      <w:pPr>
        <w:spacing w:after="0" w:line="240" w:lineRule="auto"/>
        <w:ind w:firstLine="1134"/>
        <w:rPr>
          <w:rFonts w:ascii="Liberation Serif" w:hAnsi="Liberation Serif" w:cs="Times New Roman"/>
          <w:sz w:val="24"/>
          <w:szCs w:val="24"/>
        </w:rPr>
      </w:pPr>
      <w:r w:rsidRPr="00A3741A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</w:t>
      </w:r>
      <w:proofErr w:type="spellStart"/>
      <w:r w:rsidRPr="00A3741A">
        <w:rPr>
          <w:rFonts w:ascii="Liberation Serif" w:hAnsi="Liberation Serif" w:cs="Times New Roman"/>
          <w:sz w:val="24"/>
          <w:szCs w:val="24"/>
        </w:rPr>
        <w:t>ивозможностью</w:t>
      </w:r>
      <w:proofErr w:type="spellEnd"/>
      <w:r w:rsidRPr="00A3741A">
        <w:rPr>
          <w:rFonts w:ascii="Liberation Serif" w:hAnsi="Liberation Serif" w:cs="Times New Roman"/>
          <w:sz w:val="24"/>
          <w:szCs w:val="24"/>
        </w:rPr>
        <w:t xml:space="preserve"> использования по этой теме электронных (цифровых) образовательных ресурсов, являющихся учебно-методическими материалами. </w:t>
      </w:r>
    </w:p>
    <w:p w:rsidR="00FF37E7" w:rsidRPr="00A3741A" w:rsidRDefault="00FF37E7" w:rsidP="00FF37E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A3741A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3741A">
        <w:rPr>
          <w:rFonts w:ascii="Liberation Serif" w:hAnsi="Liberation Serif" w:cs="Times New Roman"/>
          <w:sz w:val="24"/>
          <w:szCs w:val="24"/>
        </w:rPr>
        <w:t>Программа по литературному чтению на родном (русском) рассчитана на  учебную нагр</w:t>
      </w:r>
      <w:r>
        <w:rPr>
          <w:rFonts w:ascii="Liberation Serif" w:hAnsi="Liberation Serif" w:cs="Times New Roman"/>
          <w:sz w:val="24"/>
          <w:szCs w:val="24"/>
        </w:rPr>
        <w:t>узку в 1 - 4 классах в объёме 67 часов</w:t>
      </w:r>
      <w:r w:rsidRPr="00A3741A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 весь курс (1 класс- 16 часов, 2 класс – 17 часов, 3 класс – 17 часов, 4 класс – 17</w:t>
      </w:r>
      <w:r w:rsidRPr="00A3741A">
        <w:rPr>
          <w:rFonts w:ascii="Liberation Serif" w:hAnsi="Liberation Serif" w:cs="Times New Roman"/>
          <w:sz w:val="24"/>
          <w:szCs w:val="24"/>
        </w:rPr>
        <w:t xml:space="preserve"> часов).</w:t>
      </w:r>
    </w:p>
    <w:p w:rsidR="00FF37E7" w:rsidRDefault="00FF37E7" w:rsidP="00FF37E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37E7" w:rsidRPr="00A3741A" w:rsidRDefault="00FF37E7" w:rsidP="00FF37E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Планируемые результаты</w:t>
      </w:r>
    </w:p>
    <w:p w:rsidR="00FF37E7" w:rsidRPr="00A3741A" w:rsidRDefault="00FF37E7" w:rsidP="00FF37E7">
      <w:pPr>
        <w:shd w:val="clear" w:color="auto" w:fill="FFFFFF"/>
        <w:spacing w:line="240" w:lineRule="atLeast"/>
        <w:contextualSpacing/>
        <w:rPr>
          <w:rFonts w:ascii="Liberation Serif" w:eastAsia="Calibri" w:hAnsi="Liberation Serif" w:cs="Times New Roman"/>
          <w:b/>
          <w:sz w:val="24"/>
          <w:szCs w:val="24"/>
          <w:lang w:eastAsia="ru-RU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>Личностные результаты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результате изучения предмета «Литературное чтение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гражданско-патриотического воспитания: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—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уважение к своему и другим народам, формируемое в том числе на основе примеров из художественных произведений и фольклора;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духовно-нравственного воспитания: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признание индивидуальности каждого человека с опорой на собственный жизненный и читательский опыт;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 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эстетического воспитания: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стремление к самовыражению в разных видах художественной деятельности, в том числе в искусстве слова;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трудового воспитания: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экологического воспитания: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бережное отношение к природе, формируемое в процессе работы с текстами;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неприятие действий, приносящих ей вред; ценности научного познания: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FF37E7" w:rsidRPr="00A3741A" w:rsidRDefault="00FF37E7" w:rsidP="00FF37E7">
      <w:pPr>
        <w:spacing w:after="0" w:line="240" w:lineRule="auto"/>
        <w:ind w:left="72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F37E7" w:rsidRDefault="00FF37E7" w:rsidP="00FF37E7">
      <w:pPr>
        <w:spacing w:after="0" w:line="240" w:lineRule="auto"/>
        <w:rPr>
          <w:rFonts w:ascii="Liberation Serif" w:hAnsi="Liberation Serif" w:cs="Times New Roman"/>
          <w:b/>
          <w:i/>
          <w:sz w:val="24"/>
          <w:szCs w:val="24"/>
        </w:rPr>
      </w:pPr>
      <w:r w:rsidRPr="00A3741A">
        <w:rPr>
          <w:rFonts w:ascii="Liberation Serif" w:hAnsi="Liberation Serif" w:cs="Times New Roman"/>
          <w:b/>
          <w:i/>
          <w:sz w:val="24"/>
          <w:szCs w:val="24"/>
        </w:rPr>
        <w:t>Метапредметные результаты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действия.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сравнивать различные тексты, устанавливать основания для сравнения текстов, устанавливать аналогии текстов;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объединять объекты (тексты) по определённому признаку;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определять существенный признак для классификации пословиц, поговорок, фразеологизмов;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устанавливать причинно- следственные связи при анализе текста, делать выводы.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с помощью учителя формулировать цель, планировать изменения собственного высказывания в соответствии с речевой ситуацией;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сравнивать несколько вариантов выполнения задания, выбирать наиболее подходящий (на основе предложенных критериев);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проводить по предложенному плану несложное мини-исследование, выполнять по предложенному плану проектное задание;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прогнозировать возможное развитие процессов, событий и их последствия в аналогичных или сходных ситуациях.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выбирать источник получения информации: нужный словарь, справочник для получения запрашиваемой информации, для уточнения;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анализировать и создавать текстовую, графическую, видео , звуковую информацию в соответствии с учебной задачей;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A3741A"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действия.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lastRenderedPageBreak/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проявлять уважительное отношение к собеседнику, соблюдать правила ведения диалоги и дискуссии;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признавать возможность существования разных точек зрения;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 xml:space="preserve">— корректно и </w:t>
      </w:r>
      <w:proofErr w:type="spellStart"/>
      <w:r w:rsidRPr="00A3741A">
        <w:rPr>
          <w:rFonts w:ascii="Liberation Serif" w:eastAsia="Calibri" w:hAnsi="Liberation Serif" w:cs="Times New Roman"/>
          <w:sz w:val="24"/>
          <w:szCs w:val="24"/>
        </w:rPr>
        <w:t>аргументированно</w:t>
      </w:r>
      <w:proofErr w:type="spellEnd"/>
      <w:r w:rsidRPr="00A3741A">
        <w:rPr>
          <w:rFonts w:ascii="Liberation Serif" w:eastAsia="Calibri" w:hAnsi="Liberation Serif" w:cs="Times New Roman"/>
          <w:sz w:val="24"/>
          <w:szCs w:val="24"/>
        </w:rPr>
        <w:t xml:space="preserve"> высказывать своё мнение;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строить речевое высказывание в соответствии с поставленной задачей;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создавать устные и письменные тексты (описание, рассуждение, повествование) в соответствии с речевой ситуацией;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готовить небольшие публичные выступления о результатах парной и групповой работы, о результатах наблюдения, выполненного мини -исследования, проектного задания;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подбирать иллюстративный материал (рисунки, фото, плакаты) к тексту выступления.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проявлять готовность руководить, выполнять поручения, подчиняться, самостоятельно разрешать конфликты;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ответственно выполнять свою часть работы;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оценивать свой вклад в общий результат;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выполнять совместные проектные задания с опорой на предложенные образцы.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К концу обучения в начальной школе у обучающегося формируются регулятивные универсальные учебные действия.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планировать действия по решению учебной задачи для получения результата;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выстраивать последовательность выбранных действий.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устанавливать причины успеха/неудач учебной деятельности;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корректировать свои учебные действия для преодоления речевых ошибок и ошибок, связанных с анализом текстов;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соотносить результат деятельности с поставленной учебной задачей по анализу текстов;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находить ошибку, допущенную при работе с текстами;</w:t>
      </w:r>
    </w:p>
    <w:p w:rsidR="00FF37E7" w:rsidRPr="00A3741A" w:rsidRDefault="00FF37E7" w:rsidP="00FF37E7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F37E7" w:rsidRDefault="00FF37E7" w:rsidP="00FF37E7">
      <w:pPr>
        <w:spacing w:after="0" w:line="240" w:lineRule="auto"/>
        <w:rPr>
          <w:rFonts w:ascii="Liberation Serif" w:hAnsi="Liberation Serif" w:cs="Times New Roman"/>
          <w:b/>
          <w:i/>
          <w:sz w:val="24"/>
          <w:szCs w:val="24"/>
        </w:rPr>
      </w:pPr>
    </w:p>
    <w:p w:rsidR="00FF37E7" w:rsidRDefault="00FF37E7" w:rsidP="00FF37E7">
      <w:pPr>
        <w:spacing w:after="0" w:line="240" w:lineRule="auto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1)</w:t>
      </w: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ab/>
        <w:t xml:space="preserve">понимание места и роли литературы на русском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 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lastRenderedPageBreak/>
        <w:t xml:space="preserve">воспринимать художественную литературу как особый вид искусства (искусство слова); соотносить произведения словесного творчества с произведениями других видов искусств (живопись, музыка, фотография, кино); 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находить общее и особенное при сравнении художественных произведений народов Российской Федерации, народов мира;</w:t>
      </w: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cr/>
        <w:t>2)</w:t>
      </w: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ab/>
        <w:t>освоение смыслового чтения, понимание смысла и значения элементарных понятий теории литературы: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владеть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 воспринимать чтение слушателями); 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владеть техникой смыслового чтения про себя (понимание смысла и основного содержания прочитанного, оценка информации, контроль за полнотой восприятия и правильной интерпретацией текста); 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различать жанры фольклорных произведений (малые фольклорные жанры, сказки, легенды, мифы); 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понимать основной смысл и назначение фольклорных произведений своего народа (порадовать, поучить, использовать для игры), приводить примеры </w:t>
      </w:r>
      <w:proofErr w:type="spellStart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потешек</w:t>
      </w:r>
      <w:proofErr w:type="spellEnd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, сказок, загадок, колыбельных песен своего народа (других народов); 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сравнивать произведения фольклора в близкородственных языках (тема, главная мысль, герои); 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proofErr w:type="spellStart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опоставлять</w:t>
      </w:r>
      <w:proofErr w:type="spellEnd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 названия произведения с его темой (о природе, истории, детях, о добре и зле); 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различать жанры небольших художественных произведений детской литературы своего народа (других народов) — стихотворение, рассказ, басню; анализировать прочитанное литературное произведение: определять тему, главную мысль, последовательность действий, средства художественной выразительности; 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отвечать на вопросы по содержанию текста; 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находить в тексте изобразительные и выразительные средства родного языка (эпитеты, сравнения, олицетворения);</w:t>
      </w:r>
    </w:p>
    <w:p w:rsidR="00FF37E7" w:rsidRPr="00A3741A" w:rsidRDefault="00FF37E7" w:rsidP="00FF37E7">
      <w:pPr>
        <w:spacing w:after="0" w:line="240" w:lineRule="auto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3)</w:t>
      </w: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ab/>
        <w:t xml:space="preserve">приобщение к восприятию и осмыслению информации, представленной в текстах, </w:t>
      </w:r>
      <w:proofErr w:type="spellStart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сформированность</w:t>
      </w:r>
      <w:proofErr w:type="spellEnd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 читательского интереса и эстетического вкуса обучающихся: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определять цель чтения различных текстов (художественных, </w:t>
      </w:r>
      <w:proofErr w:type="spellStart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научнопопулярных</w:t>
      </w:r>
      <w:proofErr w:type="spellEnd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, справочных); 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удовлетворять читательский интерес, находить информацию, расширять кругозор; 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использовать разные виды чтения (ознакомительное, изучающее, выборочное, поисковое) для решения учебных и практических задач; 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ставить вопросы к тексту, составлять план для его пересказа, для написания изложений; 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 </w:t>
      </w:r>
    </w:p>
    <w:p w:rsidR="00FF37E7" w:rsidRPr="00A3741A" w:rsidRDefault="00FF37E7" w:rsidP="00FF37E7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читать произведения фольклора по ролям, участвовать в их драматизации; </w:t>
      </w:r>
    </w:p>
    <w:p w:rsidR="00FF37E7" w:rsidRPr="00A3741A" w:rsidRDefault="00FF37E7" w:rsidP="00FF37E7">
      <w:pPr>
        <w:spacing w:after="0" w:line="240" w:lineRule="auto"/>
        <w:rPr>
          <w:rFonts w:ascii="Liberation Serif" w:hAnsi="Liberation Serif" w:cs="Times New Roman"/>
          <w:b/>
          <w:i/>
          <w:sz w:val="24"/>
          <w:szCs w:val="24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участвовать в дискуссиях со сверстниками на литературные темы, приводить доказательства своей точки зрения; выполнять творческие работы на фольклорном </w:t>
      </w: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lastRenderedPageBreak/>
        <w:t>материале (продолжение сказки, сочинение загадки, пересказ с изменением действующего лица).</w:t>
      </w:r>
    </w:p>
    <w:p w:rsidR="002A7F3B" w:rsidRDefault="002A7F3B" w:rsidP="00327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7E7" w:rsidRPr="000029B5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0029B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«Математика 1-4 классы»</w:t>
      </w:r>
    </w:p>
    <w:p w:rsidR="00FF37E7" w:rsidRPr="000029B5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FF37E7" w:rsidRPr="00DF5DF9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Рабочая </w:t>
      </w:r>
      <w:r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математике </w:t>
      </w:r>
      <w:r w:rsidRPr="00002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002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002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FF37E7" w:rsidRPr="001E6C62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FF37E7" w:rsidRPr="001E6C62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НОО Математика (для 1–4 классов образовательных организаций)Одобрена решением федерального учебно-методического объединения по общему образованию, протокол 3/21 от 27.09.2021 г.</w:t>
      </w:r>
    </w:p>
    <w:p w:rsidR="00FF37E7" w:rsidRPr="001E6C62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основе авторской программы М. И. Моро, Ю. М. Колягина, М. А. Бантовой, Г. В. </w:t>
      </w:r>
      <w:proofErr w:type="spellStart"/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>Бельтюковой</w:t>
      </w:r>
      <w:proofErr w:type="spellEnd"/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С. И. Волковой, С. В. Степановой «Математика» сборник «Примерные рабочие программы «Школа России». 1-4 класс. </w:t>
      </w:r>
    </w:p>
    <w:p w:rsidR="00FF37E7" w:rsidRPr="001E6C62" w:rsidRDefault="00FF37E7" w:rsidP="00FF37E7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Основными </w:t>
      </w: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целями</w:t>
      </w: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 начального обучения математике являются:</w:t>
      </w:r>
    </w:p>
    <w:p w:rsidR="00FF37E7" w:rsidRPr="001E6C62" w:rsidRDefault="00FF37E7" w:rsidP="00FF37E7">
      <w:pPr>
        <w:numPr>
          <w:ilvl w:val="0"/>
          <w:numId w:val="7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математическое развитие младших школьников.</w:t>
      </w:r>
    </w:p>
    <w:p w:rsidR="00FF37E7" w:rsidRPr="001E6C62" w:rsidRDefault="00FF37E7" w:rsidP="00FF37E7">
      <w:pPr>
        <w:numPr>
          <w:ilvl w:val="0"/>
          <w:numId w:val="7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системы начальных математических знаний.</w:t>
      </w:r>
    </w:p>
    <w:p w:rsidR="00FF37E7" w:rsidRPr="001E6C62" w:rsidRDefault="00FF37E7" w:rsidP="00FF37E7">
      <w:pPr>
        <w:numPr>
          <w:ilvl w:val="0"/>
          <w:numId w:val="7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FF37E7" w:rsidRPr="001E6C62" w:rsidRDefault="00FF37E7" w:rsidP="00FF37E7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Программа определяет ряд </w:t>
      </w:r>
      <w:r w:rsidRPr="001E6C62">
        <w:rPr>
          <w:rFonts w:ascii="Liberation Serif" w:eastAsia="Calibri" w:hAnsi="Liberation Serif" w:cs="Times New Roman"/>
          <w:b/>
          <w:sz w:val="24"/>
          <w:szCs w:val="24"/>
        </w:rPr>
        <w:t>задач</w:t>
      </w:r>
      <w:r w:rsidRPr="001E6C62">
        <w:rPr>
          <w:rFonts w:ascii="Liberation Serif" w:eastAsia="Calibri" w:hAnsi="Liberation Serif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FF37E7" w:rsidRPr="001E6C62" w:rsidRDefault="00FF37E7" w:rsidP="00FF37E7">
      <w:pPr>
        <w:numPr>
          <w:ilvl w:val="0"/>
          <w:numId w:val="4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FF37E7" w:rsidRPr="001E6C62" w:rsidRDefault="00FF37E7" w:rsidP="00FF37E7">
      <w:pPr>
        <w:numPr>
          <w:ilvl w:val="0"/>
          <w:numId w:val="4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FF37E7" w:rsidRPr="001E6C62" w:rsidRDefault="00FF37E7" w:rsidP="00FF37E7">
      <w:pPr>
        <w:numPr>
          <w:ilvl w:val="0"/>
          <w:numId w:val="4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развитие пространственного воображения;</w:t>
      </w:r>
    </w:p>
    <w:p w:rsidR="00FF37E7" w:rsidRPr="001E6C62" w:rsidRDefault="00FF37E7" w:rsidP="00FF37E7">
      <w:pPr>
        <w:numPr>
          <w:ilvl w:val="0"/>
          <w:numId w:val="4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развитие математической речи;</w:t>
      </w:r>
    </w:p>
    <w:p w:rsidR="00FF37E7" w:rsidRPr="001E6C62" w:rsidRDefault="00FF37E7" w:rsidP="00FF37E7">
      <w:pPr>
        <w:numPr>
          <w:ilvl w:val="0"/>
          <w:numId w:val="4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F37E7" w:rsidRPr="001E6C62" w:rsidRDefault="00FF37E7" w:rsidP="00FF37E7">
      <w:pPr>
        <w:numPr>
          <w:ilvl w:val="0"/>
          <w:numId w:val="4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умения вести поиск информации и работать с ней;</w:t>
      </w:r>
    </w:p>
    <w:p w:rsidR="00FF37E7" w:rsidRPr="001E6C62" w:rsidRDefault="00FF37E7" w:rsidP="00FF37E7">
      <w:pPr>
        <w:numPr>
          <w:ilvl w:val="0"/>
          <w:numId w:val="4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FF37E7" w:rsidRPr="001E6C62" w:rsidRDefault="00FF37E7" w:rsidP="00FF37E7">
      <w:pPr>
        <w:numPr>
          <w:ilvl w:val="0"/>
          <w:numId w:val="4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развитие познавательных способностей;</w:t>
      </w:r>
    </w:p>
    <w:p w:rsidR="00FF37E7" w:rsidRPr="001E6C62" w:rsidRDefault="00FF37E7" w:rsidP="00FF37E7">
      <w:pPr>
        <w:numPr>
          <w:ilvl w:val="0"/>
          <w:numId w:val="4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воспитание стремления к расширению математических знаний;</w:t>
      </w:r>
    </w:p>
    <w:p w:rsidR="00FF37E7" w:rsidRPr="001E6C62" w:rsidRDefault="00FF37E7" w:rsidP="00FF37E7">
      <w:pPr>
        <w:numPr>
          <w:ilvl w:val="0"/>
          <w:numId w:val="4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критичности мышления;</w:t>
      </w:r>
    </w:p>
    <w:p w:rsidR="00FF37E7" w:rsidRPr="001E6C62" w:rsidRDefault="00FF37E7" w:rsidP="00FF37E7">
      <w:pPr>
        <w:numPr>
          <w:ilvl w:val="0"/>
          <w:numId w:val="4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FF37E7" w:rsidRPr="001E6C62" w:rsidRDefault="00FF37E7" w:rsidP="00FF37E7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FF37E7" w:rsidRPr="001E6C62" w:rsidRDefault="00FF37E7" w:rsidP="00FF37E7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lastRenderedPageBreak/>
        <w:t>В программе отражается реализация воспитательного потенциала урока математики,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FF37E7" w:rsidRPr="001E6C62" w:rsidRDefault="00FF37E7" w:rsidP="00FF37E7">
      <w:pPr>
        <w:numPr>
          <w:ilvl w:val="0"/>
          <w:numId w:val="5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FF37E7" w:rsidRPr="001E6C62" w:rsidRDefault="00FF37E7" w:rsidP="00FF37E7">
      <w:pPr>
        <w:numPr>
          <w:ilvl w:val="0"/>
          <w:numId w:val="5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F37E7" w:rsidRPr="001E6C62" w:rsidRDefault="00FF37E7" w:rsidP="00FF37E7">
      <w:pPr>
        <w:numPr>
          <w:ilvl w:val="0"/>
          <w:numId w:val="5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FF37E7" w:rsidRPr="001E6C62" w:rsidRDefault="00FF37E7" w:rsidP="00FF37E7">
      <w:pPr>
        <w:numPr>
          <w:ilvl w:val="0"/>
          <w:numId w:val="5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FF37E7" w:rsidRPr="001E6C62" w:rsidRDefault="00FF37E7" w:rsidP="00FF37E7">
      <w:pPr>
        <w:spacing w:after="0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i/>
          <w:sz w:val="24"/>
          <w:szCs w:val="24"/>
        </w:rPr>
        <w:t>Для реализации используется следующий учебно-методический</w:t>
      </w:r>
      <w:r w:rsidRPr="001E6C62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комплекс «Школа России»:</w:t>
      </w:r>
    </w:p>
    <w:p w:rsidR="00FF37E7" w:rsidRPr="001E6C62" w:rsidRDefault="00FF37E7" w:rsidP="00FF37E7">
      <w:pPr>
        <w:numPr>
          <w:ilvl w:val="0"/>
          <w:numId w:val="6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1 класс Учебник для общеобразовательных организаций в 2 частях М. И. Моро и др.;</w:t>
      </w:r>
    </w:p>
    <w:p w:rsidR="00FF37E7" w:rsidRPr="001E6C62" w:rsidRDefault="00FF37E7" w:rsidP="00FF37E7">
      <w:pPr>
        <w:numPr>
          <w:ilvl w:val="0"/>
          <w:numId w:val="6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 xml:space="preserve">Математика Рабочая тетрадь 1 класс Учебное пособие для общеобразовательных организаций в 2 частях; </w:t>
      </w:r>
    </w:p>
    <w:p w:rsidR="00FF37E7" w:rsidRPr="001E6C62" w:rsidRDefault="00FF37E7" w:rsidP="00FF37E7">
      <w:pPr>
        <w:numPr>
          <w:ilvl w:val="0"/>
          <w:numId w:val="6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Проверочные работы 1 класс </w:t>
      </w:r>
      <w:r w:rsidRPr="001E6C62">
        <w:rPr>
          <w:rFonts w:ascii="Liberation Serif" w:eastAsia="Times New Roman" w:hAnsi="Liberation Serif" w:cs="Times New Roman"/>
          <w:sz w:val="24"/>
          <w:szCs w:val="24"/>
        </w:rPr>
        <w:t>М. И. Моро, С. И. Волкова</w:t>
      </w:r>
    </w:p>
    <w:p w:rsidR="00FF37E7" w:rsidRPr="001E6C62" w:rsidRDefault="00FF37E7" w:rsidP="00FF37E7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2 класс Учебник для общеобразовательных организаций в 2 частях М. И. Моро и др.;</w:t>
      </w:r>
    </w:p>
    <w:p w:rsidR="00FF37E7" w:rsidRPr="001E6C62" w:rsidRDefault="00FF37E7" w:rsidP="00FF37E7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Рабочая тетрадь 2 класс Учебное пособие для общеобразовательных организаций в 2 частях М. И. Моро, С. И. Волкова.</w:t>
      </w:r>
    </w:p>
    <w:p w:rsidR="00FF37E7" w:rsidRPr="001E6C62" w:rsidRDefault="00FF37E7" w:rsidP="00FF37E7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Проверочные работы 2 класс </w:t>
      </w:r>
      <w:r w:rsidRPr="001E6C62">
        <w:rPr>
          <w:rFonts w:ascii="Liberation Serif" w:eastAsia="Times New Roman" w:hAnsi="Liberation Serif" w:cs="Times New Roman"/>
          <w:sz w:val="24"/>
          <w:szCs w:val="24"/>
        </w:rPr>
        <w:t>М. И. Моро, С. И. Волкова</w:t>
      </w:r>
    </w:p>
    <w:p w:rsidR="00FF37E7" w:rsidRPr="001E6C62" w:rsidRDefault="00FF37E7" w:rsidP="00FF37E7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3 класс Учебник для общеобразовательных организаций в 2 частях М. И. Моро и др.;</w:t>
      </w:r>
    </w:p>
    <w:p w:rsidR="00FF37E7" w:rsidRPr="001E6C62" w:rsidRDefault="00FF37E7" w:rsidP="00FF37E7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Рабочая тетрадь Математика 3 класс Учебное пособие для общеобразовательных организаций в 2 частях М. И. Моро, С. И. Волкова.</w:t>
      </w:r>
    </w:p>
    <w:p w:rsidR="00FF37E7" w:rsidRPr="001E6C62" w:rsidRDefault="00FF37E7" w:rsidP="00FF37E7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Проверочные работы 3 класс </w:t>
      </w:r>
      <w:r w:rsidRPr="001E6C62">
        <w:rPr>
          <w:rFonts w:ascii="Liberation Serif" w:eastAsia="Times New Roman" w:hAnsi="Liberation Serif" w:cs="Times New Roman"/>
          <w:sz w:val="24"/>
          <w:szCs w:val="24"/>
        </w:rPr>
        <w:t>М. И. Моро, С. И. Волкова</w:t>
      </w:r>
    </w:p>
    <w:p w:rsidR="00FF37E7" w:rsidRPr="001E6C62" w:rsidRDefault="00FF37E7" w:rsidP="00FF37E7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4 класс Учебник для общеобразовательных организаций в 2 частях М. И. Моро и др.;</w:t>
      </w:r>
    </w:p>
    <w:p w:rsidR="00FF37E7" w:rsidRPr="001E6C62" w:rsidRDefault="00FF37E7" w:rsidP="00FF37E7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Рабочая тетрадь 4 класс Учебное пособие для общеобразовательных организаций в 2 частях М. И. Моро, С. И. Волкова.</w:t>
      </w:r>
    </w:p>
    <w:p w:rsidR="00FF37E7" w:rsidRPr="001E6C62" w:rsidRDefault="00FF37E7" w:rsidP="00FF37E7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Проверочные работы 4 класс </w:t>
      </w:r>
      <w:r w:rsidRPr="001E6C62">
        <w:rPr>
          <w:rFonts w:ascii="Liberation Serif" w:eastAsia="Times New Roman" w:hAnsi="Liberation Serif" w:cs="Times New Roman"/>
          <w:sz w:val="24"/>
          <w:szCs w:val="24"/>
        </w:rPr>
        <w:t>М. И. Моро, С. И. Волкова</w:t>
      </w:r>
    </w:p>
    <w:p w:rsidR="00FF37E7" w:rsidRPr="00DF5DF9" w:rsidRDefault="00FF37E7" w:rsidP="00FF37E7">
      <w:pPr>
        <w:widowControl w:val="0"/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F37E7" w:rsidRPr="00DF5DF9" w:rsidRDefault="00FF37E7" w:rsidP="00FF37E7">
      <w:pPr>
        <w:widowControl w:val="0"/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F37E7" w:rsidRPr="00DF5DF9" w:rsidRDefault="00FF37E7" w:rsidP="00FF37E7">
      <w:pPr>
        <w:widowControl w:val="0"/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F37E7" w:rsidRPr="001E6C62" w:rsidRDefault="00FF37E7" w:rsidP="00FF37E7">
      <w:pPr>
        <w:widowControl w:val="0"/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F37E7" w:rsidRPr="001E6C62" w:rsidRDefault="00FF37E7" w:rsidP="00FF37E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1E6C62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FF37E7" w:rsidRPr="001E6C62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FF37E7" w:rsidRPr="001E6C62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FF37E7" w:rsidRPr="001E6C62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FF37E7" w:rsidRPr="001E6C62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FF37E7" w:rsidRPr="001E6C62" w:rsidRDefault="00FF37E7" w:rsidP="00FF37E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1E6C62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FF37E7" w:rsidRPr="001E6C62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proofErr w:type="spellStart"/>
      <w:r w:rsidRPr="001E6C62">
        <w:rPr>
          <w:rFonts w:ascii="Liberation Serif" w:hAnsi="Liberation Serif" w:cs="Times New Roman"/>
          <w:sz w:val="24"/>
          <w:szCs w:val="24"/>
        </w:rPr>
        <w:t>математикив</w:t>
      </w:r>
      <w:proofErr w:type="spellEnd"/>
      <w:r w:rsidRPr="001E6C62">
        <w:rPr>
          <w:rFonts w:ascii="Liberation Serif" w:hAnsi="Liberation Serif" w:cs="Times New Roman"/>
          <w:sz w:val="24"/>
          <w:szCs w:val="24"/>
        </w:rPr>
        <w:t xml:space="preserve"> 1 классе отводится — 132 ч (4 ч в неделю, 33 учебные недели): Во 2—4 классах на математики отводится по 136 ч (4 ч в неделю, 34 учебные недели в каждом классе).</w:t>
      </w:r>
    </w:p>
    <w:p w:rsidR="00FF37E7" w:rsidRPr="001E6C62" w:rsidRDefault="00FF37E7" w:rsidP="00FF37E7">
      <w:pPr>
        <w:widowControl w:val="0"/>
        <w:spacing w:after="0" w:line="240" w:lineRule="auto"/>
        <w:ind w:firstLine="540"/>
        <w:jc w:val="center"/>
        <w:rPr>
          <w:rFonts w:ascii="Liberation Serif" w:eastAsia="Times New Roman" w:hAnsi="Liberation Serif" w:cs="Arial Unicode MS"/>
          <w:b/>
          <w:i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Times New Roman" w:hAnsi="Liberation Serif" w:cs="Arial Unicode MS"/>
          <w:b/>
          <w:i/>
          <w:color w:val="000000"/>
          <w:sz w:val="24"/>
          <w:szCs w:val="24"/>
          <w:lang w:eastAsia="ru-RU" w:bidi="ru-RU"/>
        </w:rPr>
        <w:t>Личностные результаты</w:t>
      </w:r>
    </w:p>
    <w:p w:rsidR="00FF37E7" w:rsidRPr="001E6C62" w:rsidRDefault="00FF37E7" w:rsidP="00FF37E7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b/>
          <w:color w:val="231F20"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i/>
          <w:color w:val="000000"/>
          <w:sz w:val="24"/>
          <w:szCs w:val="24"/>
        </w:rPr>
        <w:t>гражданско-патриотического воспитания:</w:t>
      </w:r>
    </w:p>
    <w:p w:rsidR="00FF37E7" w:rsidRPr="001E6C62" w:rsidRDefault="00FF37E7" w:rsidP="00FF37E7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proofErr w:type="spellStart"/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применятьправиласовместнойдеятельностисосверстника</w:t>
      </w:r>
      <w:r w:rsidRPr="001E6C62">
        <w:rPr>
          <w:rFonts w:ascii="Liberation Serif" w:eastAsia="Times New Roman" w:hAnsi="Liberation Serif" w:cs="Times New Roman"/>
          <w:color w:val="231F20"/>
          <w:w w:val="95"/>
          <w:sz w:val="24"/>
          <w:szCs w:val="24"/>
          <w:lang w:eastAsia="ru-RU"/>
        </w:rPr>
        <w:t>ми</w:t>
      </w:r>
      <w:proofErr w:type="spellEnd"/>
      <w:r w:rsidRPr="001E6C62">
        <w:rPr>
          <w:rFonts w:ascii="Liberation Serif" w:eastAsia="Times New Roman" w:hAnsi="Liberation Serif" w:cs="Times New Roman"/>
          <w:color w:val="231F20"/>
          <w:w w:val="95"/>
          <w:sz w:val="24"/>
          <w:szCs w:val="24"/>
          <w:lang w:eastAsia="ru-RU"/>
        </w:rPr>
        <w:t>, проявлять способность договариваться, лидировать, следовать указаниям, осознавать личную ответственность и объ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ективно оценивать свой вклад в общий результат;</w:t>
      </w:r>
    </w:p>
    <w:p w:rsidR="00FF37E7" w:rsidRPr="001E6C62" w:rsidRDefault="00FF37E7" w:rsidP="00FF37E7">
      <w:pPr>
        <w:spacing w:after="0" w:line="240" w:lineRule="auto"/>
        <w:ind w:hanging="22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ab/>
      </w:r>
      <w:r w:rsidRPr="001E6C62">
        <w:rPr>
          <w:rFonts w:ascii="Liberation Serif" w:eastAsia="Times New Roman" w:hAnsi="Liberation Serif" w:cs="Times New Roman"/>
          <w:b/>
          <w:color w:val="231F20"/>
          <w:sz w:val="24"/>
          <w:szCs w:val="24"/>
          <w:lang w:eastAsia="ru-RU"/>
        </w:rPr>
        <w:t>д</w:t>
      </w: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уховно-нравственного воспитания:</w:t>
      </w:r>
    </w:p>
    <w:p w:rsidR="00FF37E7" w:rsidRPr="001E6C62" w:rsidRDefault="00FF37E7" w:rsidP="00FF37E7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FF37E7" w:rsidRPr="001E6C62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эстетического воспитания:</w:t>
      </w:r>
    </w:p>
    <w:p w:rsidR="00FF37E7" w:rsidRPr="001E6C62" w:rsidRDefault="00FF37E7" w:rsidP="00FF37E7">
      <w:pPr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F37E7" w:rsidRPr="001E6C62" w:rsidRDefault="00FF37E7" w:rsidP="00FF37E7">
      <w:pPr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осваивать навыки организации безопасного поведения в информационной среде</w:t>
      </w:r>
    </w:p>
    <w:p w:rsidR="00FF37E7" w:rsidRPr="001E6C62" w:rsidRDefault="00FF37E7" w:rsidP="00FF37E7">
      <w:pPr>
        <w:spacing w:after="0" w:line="240" w:lineRule="auto"/>
        <w:ind w:hanging="22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ab/>
      </w: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трудового воспитания:</w:t>
      </w:r>
    </w:p>
    <w:p w:rsidR="00FF37E7" w:rsidRPr="001E6C62" w:rsidRDefault="00FF37E7" w:rsidP="00FF37E7">
      <w:pPr>
        <w:numPr>
          <w:ilvl w:val="0"/>
          <w:numId w:val="1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работатьвситуациях,расширяющихопытпримененияматематических</w:t>
      </w:r>
      <w:proofErr w:type="spellEnd"/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 xml:space="preserve"> отношений в реальной жизни, повышающих </w:t>
      </w:r>
      <w:proofErr w:type="spellStart"/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интерескинтеллектуальномутрудуиуверенностьсвоих</w:t>
      </w:r>
      <w:proofErr w:type="spellEnd"/>
      <w:r w:rsidRPr="001E6C62">
        <w:rPr>
          <w:rFonts w:ascii="Liberation Serif" w:eastAsia="Times New Roman" w:hAnsi="Liberation Serif" w:cs="Times New Roman"/>
          <w:color w:val="231F20"/>
          <w:spacing w:val="-5"/>
          <w:sz w:val="24"/>
          <w:szCs w:val="24"/>
          <w:lang w:eastAsia="ru-RU"/>
        </w:rPr>
        <w:t xml:space="preserve">   </w:t>
      </w:r>
      <w:proofErr w:type="spellStart"/>
      <w:r w:rsidRPr="001E6C62">
        <w:rPr>
          <w:rFonts w:ascii="Liberation Serif" w:eastAsia="Times New Roman" w:hAnsi="Liberation Serif" w:cs="Times New Roman"/>
          <w:color w:val="231F20"/>
          <w:spacing w:val="-5"/>
          <w:sz w:val="24"/>
          <w:szCs w:val="24"/>
          <w:lang w:eastAsia="ru-RU"/>
        </w:rPr>
        <w:t>си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лахприрешениипоставленныхзадач,умениепреодолевать</w:t>
      </w:r>
      <w:proofErr w:type="spellEnd"/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pacing w:val="-2"/>
          <w:sz w:val="24"/>
          <w:szCs w:val="24"/>
          <w:lang w:eastAsia="ru-RU"/>
        </w:rPr>
        <w:t>трудности</w:t>
      </w:r>
    </w:p>
    <w:p w:rsidR="00FF37E7" w:rsidRPr="001E6C62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экологического воспитания:</w:t>
      </w:r>
    </w:p>
    <w:p w:rsidR="00FF37E7" w:rsidRPr="001E6C62" w:rsidRDefault="00FF37E7" w:rsidP="00FF37E7">
      <w:pPr>
        <w:numPr>
          <w:ilvl w:val="0"/>
          <w:numId w:val="12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формировать у школьников экологическую культуру, которая складывается из ответственного отношения к природе (экология природы), к окружающему миру, к себе как составной части природы</w:t>
      </w:r>
    </w:p>
    <w:p w:rsidR="00FF37E7" w:rsidRPr="001E6C62" w:rsidRDefault="00FF37E7" w:rsidP="00FF37E7">
      <w:pPr>
        <w:numPr>
          <w:ilvl w:val="0"/>
          <w:numId w:val="12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расширять представление детей об окружающем мире, показывать необходимость заботливого отношения человека к окружающей среде, рассматривать интересные данные о живой и неживой природе, о том, как деятельность человека влияет на окружающую среду</w:t>
      </w:r>
    </w:p>
    <w:p w:rsidR="00FF37E7" w:rsidRPr="001E6C62" w:rsidRDefault="00FF37E7" w:rsidP="00FF37E7">
      <w:pPr>
        <w:spacing w:after="0" w:line="240" w:lineRule="auto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</w:pP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ценности научного познания:</w:t>
      </w:r>
    </w:p>
    <w:p w:rsidR="00FF37E7" w:rsidRPr="001E6C62" w:rsidRDefault="00FF37E7" w:rsidP="00FF37E7">
      <w:pPr>
        <w:numPr>
          <w:ilvl w:val="0"/>
          <w:numId w:val="13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F37E7" w:rsidRPr="001E6C62" w:rsidRDefault="00FF37E7" w:rsidP="00FF37E7">
      <w:pPr>
        <w:numPr>
          <w:ilvl w:val="0"/>
          <w:numId w:val="13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FF37E7" w:rsidRPr="001E6C62" w:rsidRDefault="00FF37E7" w:rsidP="00FF37E7">
      <w:pPr>
        <w:numPr>
          <w:ilvl w:val="0"/>
          <w:numId w:val="13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F37E7" w:rsidRPr="00DF5DF9" w:rsidRDefault="00FF37E7" w:rsidP="00FF37E7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FF37E7" w:rsidRPr="002046EF" w:rsidRDefault="00FF37E7" w:rsidP="00FF37E7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lastRenderedPageBreak/>
        <w:t>Метапредметные результаты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Универсальные познавательные учебные действия: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—устанавливать связи и зависимости между математическими объектами (часть-целое; причина-следствие; протяжённость);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—применять базовые логические универсальные действия: сравнение, анализ, классификация (группировка), обобщение;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—приобретать практические графические и измерительные навыки для успешного решения учебных и житейских задач;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—проявлять способность ориентироваться в учебном материале разных разделов курса математики;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—применять изученные методы познания (измерение, моделирование, перебор вариантов)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—находить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—читать, интерпретировать графически представленную информацию (схему, таблицу, диаграмму, другую модель);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—принимать правила, безопасно использовать предлагаемые электронные средства и источники информации.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Универсальные коммуникативные учебные действия: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—конструировать утверждения, проверять их истинность; строить логическое рассуждение;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—использовать текст задания для объяснения способа и хода решения математической задачи; формулировать ответ;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—комментировать процесс вычисления, построения, решения;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—объяснять полученный ответ с использованием изученной терминологии;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—ориентироваться в алгоритмах: воспроизводить, дополнять, исправлять деформированные; составлять по аналогии;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—самостоятельно составлять тексты заданий, аналогичные типовым изученным.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Универсальные регулятивные учебные действия: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—планировать этапы предстоящей работы, определять последовательность учебных действий;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lastRenderedPageBreak/>
        <w:t>—выполнять правила безопасного использования электронных средств, предлагаемых в процессе обучения.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—осуществлять контроль процесса и результата своей деятельности; объективно оценивать их;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—выбирать и при необходимости корректировать способы действий;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—находить ошибки в своей работе, устанавливать их причины, вести поиск путей преодоления ошибок;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Самооценка: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—оценивать рациональность своих действий, давать им качественную характеристику.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—участвовать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E6C62">
        <w:rPr>
          <w:rFonts w:ascii="Liberation Serif" w:eastAsia="Calibri" w:hAnsi="Liberation Serif" w:cs="Times New Roman"/>
          <w:sz w:val="24"/>
          <w:szCs w:val="24"/>
        </w:rPr>
        <w:t>контрпримеров</w:t>
      </w:r>
      <w:proofErr w:type="spellEnd"/>
      <w:r w:rsidRPr="001E6C62">
        <w:rPr>
          <w:rFonts w:ascii="Liberation Serif" w:eastAsia="Calibri" w:hAnsi="Liberation Serif" w:cs="Times New Roman"/>
          <w:sz w:val="24"/>
          <w:szCs w:val="24"/>
        </w:rPr>
        <w:t>); согласовывать мнения в ходе поиска доказательств, выбора рационального способа, анализа информации;</w:t>
      </w:r>
    </w:p>
    <w:p w:rsidR="00FF37E7" w:rsidRPr="001E6C62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F37E7" w:rsidRPr="001E6C62" w:rsidRDefault="00FF37E7" w:rsidP="00FF37E7">
      <w:pPr>
        <w:widowControl w:val="0"/>
        <w:spacing w:after="0" w:line="240" w:lineRule="auto"/>
        <w:ind w:firstLine="709"/>
        <w:jc w:val="center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b/>
          <w:color w:val="000000"/>
          <w:sz w:val="24"/>
          <w:szCs w:val="24"/>
          <w:lang w:eastAsia="ru-RU" w:bidi="ru-RU"/>
        </w:rPr>
        <w:t>Предметные результаты</w:t>
      </w:r>
    </w:p>
    <w:p w:rsidR="00FF37E7" w:rsidRPr="001E6C62" w:rsidRDefault="00FF37E7" w:rsidP="00FF37E7">
      <w:pPr>
        <w:widowControl w:val="0"/>
        <w:numPr>
          <w:ilvl w:val="0"/>
          <w:numId w:val="14"/>
        </w:numPr>
        <w:spacing w:after="0" w:line="240" w:lineRule="auto"/>
        <w:ind w:hanging="360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proofErr w:type="spell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 системы знаний о числе как результате счета и измерения, о десятичном принципе записи чисел;</w:t>
      </w:r>
    </w:p>
    <w:p w:rsidR="00FF37E7" w:rsidRPr="001E6C62" w:rsidRDefault="00FF37E7" w:rsidP="00FF37E7">
      <w:pPr>
        <w:widowControl w:val="0"/>
        <w:numPr>
          <w:ilvl w:val="0"/>
          <w:numId w:val="14"/>
        </w:numPr>
        <w:spacing w:after="0" w:line="240" w:lineRule="auto"/>
        <w:ind w:hanging="360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proofErr w:type="spell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FF37E7" w:rsidRPr="001E6C62" w:rsidRDefault="00FF37E7" w:rsidP="00FF37E7">
      <w:pPr>
        <w:widowControl w:val="0"/>
        <w:numPr>
          <w:ilvl w:val="0"/>
          <w:numId w:val="14"/>
        </w:numPr>
        <w:spacing w:after="0" w:line="240" w:lineRule="auto"/>
        <w:ind w:hanging="360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FF37E7" w:rsidRPr="001E6C62" w:rsidRDefault="00FF37E7" w:rsidP="00FF37E7">
      <w:pPr>
        <w:widowControl w:val="0"/>
        <w:numPr>
          <w:ilvl w:val="0"/>
          <w:numId w:val="14"/>
        </w:numPr>
        <w:spacing w:after="0" w:line="240" w:lineRule="auto"/>
        <w:ind w:hanging="360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</w:t>
      </w:r>
      <w:proofErr w:type="spell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контрпример</w:t>
      </w:r>
      <w:proofErr w:type="spell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, строить простейшие алгоритмы и использовать изученные алгоритмы (вычислений, измерений) в учебных ситуациях;</w:t>
      </w:r>
    </w:p>
    <w:p w:rsidR="00FF37E7" w:rsidRPr="001E6C62" w:rsidRDefault="00FF37E7" w:rsidP="00FF37E7">
      <w:pPr>
        <w:widowControl w:val="0"/>
        <w:spacing w:after="0" w:line="240" w:lineRule="auto"/>
        <w:ind w:firstLine="400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u w:val="single"/>
          <w:lang w:eastAsia="ru-RU" w:bidi="ru-RU"/>
        </w:rPr>
        <w:t>овладение элементами математической речи</w:t>
      </w: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: </w:t>
      </w:r>
    </w:p>
    <w:p w:rsidR="00FF37E7" w:rsidRPr="001E6C62" w:rsidRDefault="00FF37E7" w:rsidP="00FF37E7">
      <w:pPr>
        <w:widowControl w:val="0"/>
        <w:spacing w:after="0" w:line="240" w:lineRule="auto"/>
        <w:ind w:firstLine="400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- умения формулировать утверждение (вывод, правило), строить логические рассуждения (</w:t>
      </w:r>
      <w:proofErr w:type="spell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одно-двухшаговые</w:t>
      </w:r>
      <w:proofErr w:type="spell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) с использованием связок «если . . . , то . . .», «и», «все», «некоторые»;</w:t>
      </w:r>
    </w:p>
    <w:p w:rsidR="00FF37E7" w:rsidRPr="001E6C62" w:rsidRDefault="00FF37E7" w:rsidP="00FF37E7">
      <w:pPr>
        <w:widowControl w:val="0"/>
        <w:numPr>
          <w:ilvl w:val="0"/>
          <w:numId w:val="14"/>
        </w:numPr>
        <w:spacing w:after="0" w:line="240" w:lineRule="auto"/>
        <w:ind w:hanging="360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</w:p>
    <w:p w:rsidR="00FF37E7" w:rsidRPr="001E6C62" w:rsidRDefault="00FF37E7" w:rsidP="00FF37E7">
      <w:pPr>
        <w:widowControl w:val="0"/>
        <w:numPr>
          <w:ilvl w:val="0"/>
          <w:numId w:val="14"/>
        </w:numPr>
        <w:spacing w:after="0" w:line="240" w:lineRule="auto"/>
        <w:ind w:hanging="360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FF37E7" w:rsidRPr="002046EF" w:rsidRDefault="00FF37E7" w:rsidP="00FF37E7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FF37E7" w:rsidRDefault="00FF37E7" w:rsidP="00FF37E7"/>
    <w:p w:rsidR="00FF37E7" w:rsidRDefault="00FF37E7" w:rsidP="00FF37E7"/>
    <w:p w:rsidR="00FF37E7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FF37E7" w:rsidRPr="00E6725F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F37E7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музыке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FF37E7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</w:p>
    <w:p w:rsidR="00FF37E7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37E7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«М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узыка. Начальная школа», авторы</w:t>
      </w: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:   Е.Д.Критск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6E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proofErr w:type="spellEnd"/>
      <w:r w:rsidRPr="00C26E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C26E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7E7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E7" w:rsidRPr="00C26E1A" w:rsidRDefault="00FF37E7" w:rsidP="00FF37E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программы: </w:t>
      </w:r>
    </w:p>
    <w:p w:rsidR="00FF37E7" w:rsidRPr="00C26E1A" w:rsidRDefault="00FF37E7" w:rsidP="00FF37E7">
      <w:pPr>
        <w:numPr>
          <w:ilvl w:val="0"/>
          <w:numId w:val="15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FF37E7" w:rsidRPr="00C26E1A" w:rsidRDefault="00FF37E7" w:rsidP="00FF37E7">
      <w:pPr>
        <w:numPr>
          <w:ilvl w:val="0"/>
          <w:numId w:val="15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FF37E7" w:rsidRPr="00C26E1A" w:rsidRDefault="00FF37E7" w:rsidP="00FF37E7">
      <w:pPr>
        <w:numPr>
          <w:ilvl w:val="0"/>
          <w:numId w:val="15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FF37E7" w:rsidRPr="00C26E1A" w:rsidRDefault="00FF37E7" w:rsidP="00FF37E7">
      <w:pPr>
        <w:numPr>
          <w:ilvl w:val="0"/>
          <w:numId w:val="15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 о музыкальном искусстве;</w:t>
      </w:r>
    </w:p>
    <w:p w:rsidR="00FF37E7" w:rsidRPr="00C26E1A" w:rsidRDefault="00FF37E7" w:rsidP="00FF37E7">
      <w:pPr>
        <w:numPr>
          <w:ilvl w:val="0"/>
          <w:numId w:val="15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FF37E7" w:rsidRPr="00C26E1A" w:rsidRDefault="00FF37E7" w:rsidP="00FF37E7">
      <w:pPr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FF37E7" w:rsidRPr="00C26E1A" w:rsidRDefault="00FF37E7" w:rsidP="00FF37E7">
      <w:pPr>
        <w:numPr>
          <w:ilvl w:val="0"/>
          <w:numId w:val="16"/>
        </w:numPr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эмоционально-осознанного отношения к музыкальным произведениям;</w:t>
      </w:r>
    </w:p>
    <w:p w:rsidR="00FF37E7" w:rsidRPr="00C26E1A" w:rsidRDefault="00FF37E7" w:rsidP="00FF37E7">
      <w:pPr>
        <w:numPr>
          <w:ilvl w:val="0"/>
          <w:numId w:val="16"/>
        </w:numPr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их жизненного и духовно-нравственного содержания;</w:t>
      </w:r>
    </w:p>
    <w:p w:rsidR="00FF37E7" w:rsidRPr="00C26E1A" w:rsidRDefault="00FF37E7" w:rsidP="00FF37E7">
      <w:pPr>
        <w:numPr>
          <w:ilvl w:val="0"/>
          <w:numId w:val="16"/>
        </w:numPr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FF37E7" w:rsidRPr="00C26E1A" w:rsidRDefault="00FF37E7" w:rsidP="00FF37E7">
      <w:pPr>
        <w:numPr>
          <w:ilvl w:val="0"/>
          <w:numId w:val="16"/>
        </w:numPr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музыкального языка;</w:t>
      </w:r>
    </w:p>
    <w:p w:rsidR="00FF37E7" w:rsidRPr="00C26E1A" w:rsidRDefault="00FF37E7" w:rsidP="00FF37E7">
      <w:pPr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FF37E7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E7" w:rsidRPr="00793926" w:rsidRDefault="00FF37E7" w:rsidP="00FF37E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FF37E7" w:rsidRPr="00793926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FF37E7" w:rsidRPr="00793926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FF37E7" w:rsidRPr="00793926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FF37E7" w:rsidRPr="00793926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lastRenderedPageBreak/>
        <w:t xml:space="preserve">4. тематическое планирование с указанием количества часов, отводимых на освоение каждой темы. </w:t>
      </w:r>
    </w:p>
    <w:p w:rsidR="00FF37E7" w:rsidRDefault="00FF37E7" w:rsidP="00FF37E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37E7" w:rsidRDefault="00FF37E7" w:rsidP="00FF37E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37E7" w:rsidRPr="00793926" w:rsidRDefault="00FF37E7" w:rsidP="00FF37E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>музыки</w:t>
      </w:r>
      <w:r w:rsidRPr="00793926">
        <w:rPr>
          <w:rFonts w:ascii="Times New Roman" w:hAnsi="Times New Roman" w:cs="Times New Roman"/>
          <w:sz w:val="24"/>
          <w:szCs w:val="24"/>
        </w:rPr>
        <w:t xml:space="preserve"> в начальной школе выделяется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93926">
        <w:rPr>
          <w:rFonts w:ascii="Times New Roman" w:hAnsi="Times New Roman" w:cs="Times New Roman"/>
          <w:sz w:val="24"/>
          <w:szCs w:val="24"/>
        </w:rPr>
        <w:t xml:space="preserve"> 1 классе — </w:t>
      </w:r>
      <w:r>
        <w:rPr>
          <w:rFonts w:ascii="Times New Roman" w:hAnsi="Times New Roman" w:cs="Times New Roman"/>
          <w:sz w:val="24"/>
          <w:szCs w:val="24"/>
        </w:rPr>
        <w:t>33 ч., во  2</w:t>
      </w:r>
      <w:r w:rsidRPr="00793926">
        <w:rPr>
          <w:rFonts w:ascii="Times New Roman" w:hAnsi="Times New Roman" w:cs="Times New Roman"/>
          <w:sz w:val="24"/>
          <w:szCs w:val="24"/>
        </w:rPr>
        <w:t xml:space="preserve">—4 классах на уроки </w:t>
      </w:r>
      <w:r>
        <w:rPr>
          <w:rFonts w:ascii="Times New Roman" w:hAnsi="Times New Roman" w:cs="Times New Roman"/>
          <w:sz w:val="24"/>
          <w:szCs w:val="24"/>
        </w:rPr>
        <w:t>музыки</w:t>
      </w:r>
      <w:r w:rsidRPr="00793926">
        <w:rPr>
          <w:rFonts w:ascii="Times New Roman" w:hAnsi="Times New Roman" w:cs="Times New Roman"/>
          <w:sz w:val="24"/>
          <w:szCs w:val="24"/>
        </w:rPr>
        <w:t xml:space="preserve"> отводится по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793926">
        <w:rPr>
          <w:rFonts w:ascii="Times New Roman" w:hAnsi="Times New Roman" w:cs="Times New Roman"/>
          <w:sz w:val="24"/>
          <w:szCs w:val="24"/>
        </w:rPr>
        <w:t xml:space="preserve"> ч </w:t>
      </w:r>
      <w:r>
        <w:rPr>
          <w:rFonts w:ascii="Times New Roman" w:hAnsi="Times New Roman" w:cs="Times New Roman"/>
          <w:sz w:val="24"/>
          <w:szCs w:val="24"/>
        </w:rPr>
        <w:t>в неделю.</w:t>
      </w:r>
    </w:p>
    <w:p w:rsidR="00FF37E7" w:rsidRPr="008A48BC" w:rsidRDefault="00FF37E7" w:rsidP="00FF37E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48BC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FF37E7" w:rsidRPr="00C26E1A" w:rsidRDefault="00FF37E7" w:rsidP="00FF37E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FF37E7" w:rsidRPr="00C26E1A" w:rsidRDefault="00FF37E7" w:rsidP="00FF37E7">
      <w:pPr>
        <w:numPr>
          <w:ilvl w:val="0"/>
          <w:numId w:val="17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FF37E7" w:rsidRPr="00C26E1A" w:rsidRDefault="00FF37E7" w:rsidP="00FF37E7">
      <w:pPr>
        <w:numPr>
          <w:ilvl w:val="0"/>
          <w:numId w:val="17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FF37E7" w:rsidRPr="00C26E1A" w:rsidRDefault="00FF37E7" w:rsidP="00FF37E7">
      <w:pPr>
        <w:numPr>
          <w:ilvl w:val="0"/>
          <w:numId w:val="17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других народов:</w:t>
      </w:r>
    </w:p>
    <w:p w:rsidR="00FF37E7" w:rsidRPr="00C26E1A" w:rsidRDefault="00FF37E7" w:rsidP="00FF37E7">
      <w:pPr>
        <w:numPr>
          <w:ilvl w:val="0"/>
          <w:numId w:val="17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потребности, ценности и чувства</w:t>
      </w:r>
    </w:p>
    <w:p w:rsidR="00FF37E7" w:rsidRPr="00C26E1A" w:rsidRDefault="00FF37E7" w:rsidP="00FF37E7">
      <w:pPr>
        <w:numPr>
          <w:ilvl w:val="0"/>
          <w:numId w:val="17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FF37E7" w:rsidRPr="00C26E1A" w:rsidRDefault="00FF37E7" w:rsidP="00FF37E7">
      <w:pPr>
        <w:numPr>
          <w:ilvl w:val="0"/>
          <w:numId w:val="17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FF37E7" w:rsidRPr="00C26E1A" w:rsidRDefault="00FF37E7" w:rsidP="00FF37E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FF37E7" w:rsidRPr="00C26E1A" w:rsidRDefault="00FF37E7" w:rsidP="00FF37E7">
      <w:pPr>
        <w:numPr>
          <w:ilvl w:val="0"/>
          <w:numId w:val="18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принимать и сохранять цели и задачи учебной деятельности, поиска средств ее осуществления.</w:t>
      </w:r>
    </w:p>
    <w:p w:rsidR="00FF37E7" w:rsidRPr="00C26E1A" w:rsidRDefault="00FF37E7" w:rsidP="00FF37E7">
      <w:pPr>
        <w:numPr>
          <w:ilvl w:val="0"/>
          <w:numId w:val="18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FF37E7" w:rsidRPr="00C26E1A" w:rsidRDefault="00FF37E7" w:rsidP="00FF37E7">
      <w:pPr>
        <w:numPr>
          <w:ilvl w:val="0"/>
          <w:numId w:val="18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освоены начальные формы познавательной и личностной рефлексии.</w:t>
      </w:r>
    </w:p>
    <w:p w:rsidR="00FF37E7" w:rsidRPr="00C26E1A" w:rsidRDefault="00FF37E7" w:rsidP="00FF37E7">
      <w:pPr>
        <w:numPr>
          <w:ilvl w:val="0"/>
          <w:numId w:val="18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</w:t>
      </w:r>
      <w:proofErr w:type="spellStart"/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</w:t>
      </w:r>
      <w:proofErr w:type="spellEnd"/>
    </w:p>
    <w:p w:rsidR="00FF37E7" w:rsidRPr="00C26E1A" w:rsidRDefault="00FF37E7" w:rsidP="00FF37E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FF37E7" w:rsidRPr="00C26E1A" w:rsidRDefault="00FF37E7" w:rsidP="00FF37E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музыки на ступени начального общего образования у обучающихся будут сформированы:</w:t>
      </w:r>
    </w:p>
    <w:p w:rsidR="00FF37E7" w:rsidRPr="00C26E1A" w:rsidRDefault="00FF37E7" w:rsidP="00FF37E7">
      <w:pPr>
        <w:numPr>
          <w:ilvl w:val="0"/>
          <w:numId w:val="19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</w:t>
      </w:r>
    </w:p>
    <w:p w:rsidR="00FF37E7" w:rsidRPr="00C26E1A" w:rsidRDefault="00FF37E7" w:rsidP="00FF37E7">
      <w:pPr>
        <w:numPr>
          <w:ilvl w:val="0"/>
          <w:numId w:val="19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</w:p>
    <w:p w:rsidR="00FF37E7" w:rsidRPr="00C26E1A" w:rsidRDefault="00FF37E7" w:rsidP="00FF37E7">
      <w:pPr>
        <w:numPr>
          <w:ilvl w:val="0"/>
          <w:numId w:val="19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FF37E7" w:rsidRPr="00C26E1A" w:rsidRDefault="00FF37E7" w:rsidP="00FF37E7">
      <w:p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37E7" w:rsidRDefault="00FF37E7" w:rsidP="00FF37E7"/>
    <w:p w:rsidR="00FF37E7" w:rsidRDefault="00FF37E7" w:rsidP="00FF37E7"/>
    <w:p w:rsidR="00FF37E7" w:rsidRPr="00F97E3D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«Окружающий мир 1-4 классы»</w:t>
      </w:r>
    </w:p>
    <w:p w:rsidR="00FF37E7" w:rsidRPr="00F97E3D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FF37E7" w:rsidRPr="00F97E3D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окружающему миру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</w:t>
      </w: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 xml:space="preserve">федерального государственного образовательного стандарта начального общего образования», 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FF37E7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FF37E7" w:rsidRPr="00F97E3D" w:rsidRDefault="00FF37E7" w:rsidP="00FF37E7">
      <w:pPr>
        <w:spacing w:after="0" w:line="240" w:lineRule="auto"/>
        <w:ind w:right="44" w:firstLine="1134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по предмету « Окружающий мир» на уровне основного начального общего образования для 1-4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</w:t>
      </w:r>
    </w:p>
    <w:p w:rsidR="00FF37E7" w:rsidRPr="00F97E3D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F37E7" w:rsidRPr="00F97E3D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основе примерной программы по учебному предмету «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«Окружающий мир» для 1-4 классов. Автор: А.А. Плешаков.</w:t>
      </w:r>
    </w:p>
    <w:p w:rsidR="00FF37E7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F37E7" w:rsidRPr="00F97E3D" w:rsidRDefault="00FF37E7" w:rsidP="00FF37E7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Основными </w:t>
      </w:r>
      <w:r w:rsidRPr="00F97E3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целями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начального обучения окружающему миру являются:</w:t>
      </w:r>
    </w:p>
    <w:p w:rsidR="00FF37E7" w:rsidRPr="00F97E3D" w:rsidRDefault="00FF37E7" w:rsidP="00FF37E7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FF37E7" w:rsidRPr="00F97E3D" w:rsidRDefault="00FF37E7" w:rsidP="00FF37E7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</w:r>
    </w:p>
    <w:p w:rsidR="00FF37E7" w:rsidRPr="00F97E3D" w:rsidRDefault="00FF37E7" w:rsidP="00FF37E7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Основными </w:t>
      </w:r>
      <w:r w:rsidRPr="00F97E3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задачами</w:t>
      </w:r>
      <w:r w:rsidRPr="00F97E3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 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реализации содержания курса являются:</w:t>
      </w:r>
    </w:p>
    <w:p w:rsidR="00FF37E7" w:rsidRPr="00F97E3D" w:rsidRDefault="00FF37E7" w:rsidP="00FF37E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</w:p>
    <w:p w:rsidR="00FF37E7" w:rsidRPr="00F97E3D" w:rsidRDefault="00FF37E7" w:rsidP="00FF37E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осознание ребенком ценности, целостности и многообразия окружающего мира, своего места в нем;</w:t>
      </w:r>
    </w:p>
    <w:p w:rsidR="00FF37E7" w:rsidRPr="00F97E3D" w:rsidRDefault="00FF37E7" w:rsidP="00FF37E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модели </w:t>
      </w:r>
      <w:proofErr w:type="spellStart"/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здоровьесберегающего</w:t>
      </w:r>
      <w:proofErr w:type="spellEnd"/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безопасного поведения в условиях повседневной жизни и в различных опасных ситуациях;</w:t>
      </w:r>
    </w:p>
    <w:p w:rsidR="00FF37E7" w:rsidRPr="00F97E3D" w:rsidRDefault="00FF37E7" w:rsidP="00FF37E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FF37E7" w:rsidRPr="00F97E3D" w:rsidRDefault="00FF37E7" w:rsidP="00FF37E7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В программе определяются цели изучения учебного предмета «Окружающий мир» на уровне начального общего образования, планируемые результаты освоения младшими школьниками предмета «Окружающий мир»: личностные, </w:t>
      </w:r>
      <w:proofErr w:type="spellStart"/>
      <w:r w:rsidRPr="00F97E3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F97E3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 предметные.</w:t>
      </w:r>
    </w:p>
    <w:p w:rsidR="00FF37E7" w:rsidRPr="00F97E3D" w:rsidRDefault="00FF37E7" w:rsidP="00FF37E7">
      <w:pPr>
        <w:spacing w:after="0" w:line="240" w:lineRule="auto"/>
        <w:ind w:right="45"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В программе отражается реализация воспитательного потенциала урока окружающего мира,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FF37E7" w:rsidRPr="00F97E3D" w:rsidRDefault="00FF37E7" w:rsidP="00FF37E7">
      <w:pPr>
        <w:numPr>
          <w:ilvl w:val="0"/>
          <w:numId w:val="5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FF37E7" w:rsidRPr="00F97E3D" w:rsidRDefault="00FF37E7" w:rsidP="00FF37E7">
      <w:pPr>
        <w:numPr>
          <w:ilvl w:val="0"/>
          <w:numId w:val="5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F37E7" w:rsidRPr="00F97E3D" w:rsidRDefault="00FF37E7" w:rsidP="00FF37E7">
      <w:pPr>
        <w:numPr>
          <w:ilvl w:val="0"/>
          <w:numId w:val="5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</w:rPr>
        <w:t xml:space="preserve"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F97E3D">
        <w:rPr>
          <w:rFonts w:ascii="Liberation Serif" w:eastAsia="Times New Roman" w:hAnsi="Liberation Serif" w:cs="Times New Roman"/>
          <w:sz w:val="24"/>
          <w:szCs w:val="24"/>
        </w:rPr>
        <w:lastRenderedPageBreak/>
        <w:t>в парах, которые учат обучающихся командной работе и взаимодействию с другими обучающимися;</w:t>
      </w:r>
    </w:p>
    <w:p w:rsidR="00FF37E7" w:rsidRPr="00F97E3D" w:rsidRDefault="00FF37E7" w:rsidP="00FF37E7">
      <w:pPr>
        <w:numPr>
          <w:ilvl w:val="0"/>
          <w:numId w:val="5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FF37E7" w:rsidRPr="00F97E3D" w:rsidRDefault="00FF37E7" w:rsidP="00FF37E7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</w:rPr>
        <w:t xml:space="preserve">В соответствии с учебным планом и примерными программами начального общего образования на изучение окружающего мира в начальной школе выделяется 261 ч. Согласно требованиям </w:t>
      </w:r>
      <w:proofErr w:type="spellStart"/>
      <w:r w:rsidRPr="00F97E3D">
        <w:rPr>
          <w:rFonts w:ascii="Liberation Serif" w:eastAsia="Times New Roman" w:hAnsi="Liberation Serif" w:cs="Times New Roman"/>
          <w:sz w:val="24"/>
          <w:szCs w:val="24"/>
        </w:rPr>
        <w:t>СанПиН</w:t>
      </w:r>
      <w:proofErr w:type="spellEnd"/>
      <w:r w:rsidRPr="00F97E3D">
        <w:rPr>
          <w:rFonts w:ascii="Liberation Serif" w:eastAsia="Times New Roman" w:hAnsi="Liberation Serif" w:cs="Times New Roman"/>
          <w:sz w:val="24"/>
          <w:szCs w:val="24"/>
        </w:rPr>
        <w:t xml:space="preserve"> 2.4.2. 2821-10 в первой четверти используется ступенчатый метод погружения в учебную деятельность, в связи, с чем количество часов по окружающему миру сокращено на 9 часов, Программа будет пройдена за счет укрупнения дидактических единиц,</w:t>
      </w:r>
      <w:r w:rsidRPr="00F97E3D">
        <w:rPr>
          <w:rFonts w:ascii="Liberation Serif" w:eastAsia="Calibri" w:hAnsi="Liberation Serif" w:cs="Times New Roman"/>
          <w:sz w:val="24"/>
          <w:szCs w:val="24"/>
        </w:rPr>
        <w:t xml:space="preserve"> всего 57 часов. </w:t>
      </w:r>
      <w:r w:rsidRPr="00F97E3D">
        <w:rPr>
          <w:rFonts w:ascii="Liberation Serif" w:eastAsia="Times New Roman" w:hAnsi="Liberation Serif" w:cs="Times New Roman"/>
          <w:sz w:val="24"/>
          <w:szCs w:val="24"/>
        </w:rPr>
        <w:t xml:space="preserve"> Во 2-4 классах отводится по 68 часов (2 ч в неделю, 34 учебные недели).</w:t>
      </w:r>
    </w:p>
    <w:p w:rsidR="00FF37E7" w:rsidRPr="00F97E3D" w:rsidRDefault="00FF37E7" w:rsidP="00FF37E7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F37E7" w:rsidRPr="00F97E3D" w:rsidRDefault="00FF37E7" w:rsidP="00FF37E7">
      <w:pPr>
        <w:spacing w:after="0" w:line="240" w:lineRule="auto"/>
        <w:ind w:right="-1"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FF37E7" w:rsidRPr="00F97E3D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1 класс. Учебник. В 2-х частях. Плешаков А.А.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.- М.: Просвещение</w:t>
      </w:r>
    </w:p>
    <w:p w:rsidR="00FF37E7" w:rsidRPr="00F97E3D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1 класс. Рабочая тетрадь в 2 частях. Плешаков А.А. 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.- М.: Просвещение</w:t>
      </w:r>
    </w:p>
    <w:p w:rsidR="00FF37E7" w:rsidRPr="00F97E3D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2 класс. Учебник. В 2-х частях. Плешаков А.А.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.- М.: Просвещение</w:t>
      </w:r>
    </w:p>
    <w:p w:rsidR="00FF37E7" w:rsidRPr="00F97E3D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2 класс. Рабочая тетрадь в 2 частях. Плешаков А.А. 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.- М.: Просвещение</w:t>
      </w:r>
    </w:p>
    <w:p w:rsidR="00FF37E7" w:rsidRPr="00F97E3D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3 класс. Учебник. В 2-х частях. Плешаков А.А.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.- М.: Просвещение</w:t>
      </w:r>
    </w:p>
    <w:p w:rsidR="00FF37E7" w:rsidRPr="00F97E3D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3 класс. Рабочая тетрадь в 2 частях. Плешаков А.А. . 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.- М.: Просвещение</w:t>
      </w:r>
    </w:p>
    <w:p w:rsidR="00FF37E7" w:rsidRPr="00F97E3D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4 класс. Учебник. В 2-х частях. Плешаков А.А.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.- М.: Просвещение</w:t>
      </w:r>
    </w:p>
    <w:p w:rsidR="00FF37E7" w:rsidRPr="00F97E3D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4 класс. Рабочая тетрадь в 2 частях. Плешаков А.А. . 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.- М.: Просвещение</w:t>
      </w:r>
    </w:p>
    <w:p w:rsidR="00FF37E7" w:rsidRPr="00F97E3D" w:rsidRDefault="00FF37E7" w:rsidP="00FF37E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FF37E7" w:rsidRPr="00F97E3D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FF37E7" w:rsidRPr="00F97E3D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FF37E7" w:rsidRPr="00F97E3D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FF37E7" w:rsidRPr="00F97E3D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FF37E7" w:rsidRPr="00F97E3D" w:rsidRDefault="00FF37E7" w:rsidP="00FF37E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FF37E7" w:rsidRPr="00F97E3D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>На изучение окружающего мира в начальной школе отводится 261 час за весь курс. В 1 классе – 57 часов, во 2 классе – 68 часов, в 3 классе – 68 часов, в 4 классе – 68 часов.</w:t>
      </w:r>
    </w:p>
    <w:p w:rsidR="00FF37E7" w:rsidRPr="00F97E3D" w:rsidRDefault="00FF37E7" w:rsidP="00FF37E7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FF37E7" w:rsidRPr="00F97E3D" w:rsidRDefault="00FF37E7" w:rsidP="00FF37E7">
      <w:pPr>
        <w:widowControl w:val="0"/>
        <w:tabs>
          <w:tab w:val="left" w:pos="709"/>
        </w:tabs>
        <w:suppressAutoHyphens/>
        <w:spacing w:after="120" w:line="240" w:lineRule="auto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Личностные результаты:</w:t>
      </w:r>
    </w:p>
    <w:p w:rsidR="00FF37E7" w:rsidRPr="00F97E3D" w:rsidRDefault="00FF37E7" w:rsidP="00FF37E7">
      <w:pPr>
        <w:spacing w:line="240" w:lineRule="auto"/>
        <w:ind w:firstLine="2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bCs/>
          <w:i/>
          <w:sz w:val="24"/>
          <w:szCs w:val="24"/>
          <w:lang w:eastAsia="ru-RU" w:bidi="ru-RU"/>
        </w:rPr>
        <w:t>Гражданско-патриотического воспитания:</w:t>
      </w:r>
    </w:p>
    <w:p w:rsidR="00FF37E7" w:rsidRPr="00F97E3D" w:rsidRDefault="00FF37E7" w:rsidP="00FF37E7">
      <w:pPr>
        <w:widowControl w:val="0"/>
        <w:numPr>
          <w:ilvl w:val="0"/>
          <w:numId w:val="2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становление ценностного отношения к своей Родине — Рос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 xml:space="preserve">сии; понимание особой 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lastRenderedPageBreak/>
        <w:t>роли многонациональной России в современном мире;</w:t>
      </w:r>
    </w:p>
    <w:p w:rsidR="00FF37E7" w:rsidRPr="00F97E3D" w:rsidRDefault="00FF37E7" w:rsidP="00FF37E7">
      <w:pPr>
        <w:widowControl w:val="0"/>
        <w:numPr>
          <w:ilvl w:val="0"/>
          <w:numId w:val="2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своей этнокультурной и российской гражданской идентичности, принадлежности к российскому народу, к сво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ей национальной общности;</w:t>
      </w:r>
    </w:p>
    <w:p w:rsidR="00FF37E7" w:rsidRPr="00F97E3D" w:rsidRDefault="00FF37E7" w:rsidP="00FF37E7">
      <w:pPr>
        <w:widowControl w:val="0"/>
        <w:numPr>
          <w:ilvl w:val="0"/>
          <w:numId w:val="2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ему и другим народам;</w:t>
      </w:r>
    </w:p>
    <w:p w:rsidR="00FF37E7" w:rsidRPr="00F97E3D" w:rsidRDefault="00FF37E7" w:rsidP="00FF37E7">
      <w:pPr>
        <w:widowControl w:val="0"/>
        <w:numPr>
          <w:ilvl w:val="0"/>
          <w:numId w:val="2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первоначальные представления о человеке как члене обще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ства, осознание прав и ответственности человека как члена общества.</w:t>
      </w:r>
    </w:p>
    <w:p w:rsidR="00FF37E7" w:rsidRPr="00F97E3D" w:rsidRDefault="00FF37E7" w:rsidP="00FF37E7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Духовно-нравственного воспитания:</w:t>
      </w:r>
    </w:p>
    <w:p w:rsidR="00FF37E7" w:rsidRPr="00F97E3D" w:rsidRDefault="00FF37E7" w:rsidP="00FF37E7">
      <w:pPr>
        <w:widowControl w:val="0"/>
        <w:numPr>
          <w:ilvl w:val="0"/>
          <w:numId w:val="24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FF37E7" w:rsidRPr="00F97E3D" w:rsidRDefault="00FF37E7" w:rsidP="00FF37E7">
      <w:pPr>
        <w:widowControl w:val="0"/>
        <w:numPr>
          <w:ilvl w:val="0"/>
          <w:numId w:val="24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принятие существующих в обществе нравственно-этических норм поведения и правил межличностных отношений, кото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рые строятся на проявлении гуманизма, сопереживания, уважения и доброжелательности;</w:t>
      </w:r>
    </w:p>
    <w:p w:rsidR="00FF37E7" w:rsidRPr="00F97E3D" w:rsidRDefault="00FF37E7" w:rsidP="00FF37E7">
      <w:pPr>
        <w:widowControl w:val="0"/>
        <w:numPr>
          <w:ilvl w:val="0"/>
          <w:numId w:val="24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применение правил совместной деятельности, проявление способности договариваться, неприятие любых форм поведе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ния, направленных на причинение физического и морально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го вреда другим людям.</w:t>
      </w:r>
    </w:p>
    <w:p w:rsidR="00FF37E7" w:rsidRPr="00F97E3D" w:rsidRDefault="00FF37E7" w:rsidP="00FF37E7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Эстетического воспитания:</w:t>
      </w:r>
    </w:p>
    <w:p w:rsidR="00FF37E7" w:rsidRPr="00F97E3D" w:rsidRDefault="00FF37E7" w:rsidP="00FF37E7">
      <w:pPr>
        <w:widowControl w:val="0"/>
        <w:numPr>
          <w:ilvl w:val="0"/>
          <w:numId w:val="25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понимание особой роли России в развитии общемировой ху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дожественной культуры, проявление уважительного отноше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ния, восприимчивости и интереса к разным видам искусства, традициям и творчеству своего и других народов;</w:t>
      </w:r>
    </w:p>
    <w:p w:rsidR="00FF37E7" w:rsidRPr="00F97E3D" w:rsidRDefault="00FF37E7" w:rsidP="00FF37E7">
      <w:pPr>
        <w:widowControl w:val="0"/>
        <w:numPr>
          <w:ilvl w:val="0"/>
          <w:numId w:val="25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использование полученных знаний в продуктивной и преоб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разующей деятельности, в разных видах художественной деятельности.</w:t>
      </w:r>
    </w:p>
    <w:p w:rsidR="00FF37E7" w:rsidRPr="00F97E3D" w:rsidRDefault="00FF37E7" w:rsidP="00FF37E7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Физического воспитания, формирования культуры здоровья и эмоционального благополучия:</w:t>
      </w:r>
    </w:p>
    <w:p w:rsidR="00FF37E7" w:rsidRPr="00F97E3D" w:rsidRDefault="00FF37E7" w:rsidP="00FF37E7">
      <w:pPr>
        <w:widowControl w:val="0"/>
        <w:numPr>
          <w:ilvl w:val="0"/>
          <w:numId w:val="2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формационной);</w:t>
      </w:r>
    </w:p>
    <w:p w:rsidR="00FF37E7" w:rsidRPr="00F97E3D" w:rsidRDefault="00FF37E7" w:rsidP="00FF37E7">
      <w:pPr>
        <w:widowControl w:val="0"/>
        <w:numPr>
          <w:ilvl w:val="0"/>
          <w:numId w:val="2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приобретение опыта эмоционального отношения к среде оби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тания, бережное отношение к физическому и психическому здоровью.</w:t>
      </w:r>
    </w:p>
    <w:p w:rsidR="00FF37E7" w:rsidRPr="00F97E3D" w:rsidRDefault="00FF37E7" w:rsidP="00FF37E7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Трудового воспитания:</w:t>
      </w:r>
    </w:p>
    <w:p w:rsidR="00FF37E7" w:rsidRPr="00F97E3D" w:rsidRDefault="00FF37E7" w:rsidP="00FF37E7">
      <w:pPr>
        <w:widowControl w:val="0"/>
        <w:numPr>
          <w:ilvl w:val="0"/>
          <w:numId w:val="27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трудовой деятельности в жизни челове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ка и общества, ответственное потребление и бережное отно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шение к результатам труда, навыки участия в различных видах трудовой деятельности, интерес к различным профес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сиям.</w:t>
      </w:r>
    </w:p>
    <w:p w:rsidR="00FF37E7" w:rsidRPr="00F97E3D" w:rsidRDefault="00FF37E7" w:rsidP="00FF37E7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Экологического воспитания:</w:t>
      </w:r>
    </w:p>
    <w:p w:rsidR="00FF37E7" w:rsidRPr="00F97E3D" w:rsidRDefault="00FF37E7" w:rsidP="00FF37E7">
      <w:pPr>
        <w:widowControl w:val="0"/>
        <w:numPr>
          <w:ilvl w:val="0"/>
          <w:numId w:val="28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роли человека в природе и обществе, принятие экологических норм поведения, бережного отношения к при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роде, неприятие действий, приносящих ей вред.</w:t>
      </w:r>
    </w:p>
    <w:p w:rsidR="00FF37E7" w:rsidRPr="00F97E3D" w:rsidRDefault="00FF37E7" w:rsidP="00FF37E7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Ценности научного познания:</w:t>
      </w:r>
    </w:p>
    <w:p w:rsidR="00FF37E7" w:rsidRPr="00F97E3D" w:rsidRDefault="00FF37E7" w:rsidP="00FF37E7">
      <w:pPr>
        <w:widowControl w:val="0"/>
        <w:numPr>
          <w:ilvl w:val="0"/>
          <w:numId w:val="29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ориентация в деятельности на первоначальные представле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 о научной картине мира;</w:t>
      </w:r>
    </w:p>
    <w:p w:rsidR="00FF37E7" w:rsidRPr="00F97E3D" w:rsidRDefault="00FF37E7" w:rsidP="00FF37E7">
      <w:pPr>
        <w:widowControl w:val="0"/>
        <w:numPr>
          <w:ilvl w:val="0"/>
          <w:numId w:val="29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FF37E7" w:rsidRDefault="00FF37E7" w:rsidP="00FF37E7">
      <w:pPr>
        <w:widowControl w:val="0"/>
        <w:tabs>
          <w:tab w:val="left" w:pos="709"/>
        </w:tabs>
        <w:suppressAutoHyphens/>
        <w:spacing w:after="120" w:line="240" w:lineRule="auto"/>
        <w:ind w:left="720" w:firstLine="98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37E7" w:rsidRDefault="00FF37E7" w:rsidP="00FF37E7">
      <w:pPr>
        <w:widowControl w:val="0"/>
        <w:tabs>
          <w:tab w:val="left" w:pos="709"/>
        </w:tabs>
        <w:suppressAutoHyphens/>
        <w:spacing w:after="120" w:line="240" w:lineRule="auto"/>
        <w:ind w:left="720" w:firstLine="98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37E7" w:rsidRPr="00F97E3D" w:rsidRDefault="00FF37E7" w:rsidP="00FF37E7">
      <w:pPr>
        <w:widowControl w:val="0"/>
        <w:tabs>
          <w:tab w:val="left" w:pos="709"/>
        </w:tabs>
        <w:suppressAutoHyphens/>
        <w:spacing w:after="120" w:line="240" w:lineRule="auto"/>
        <w:ind w:left="720" w:hanging="720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Метапредметные результаты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действия: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lastRenderedPageBreak/>
        <w:t>-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 пространстве);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сравнивать объекты окружающего мира, устанавливать основания для сравнения, устанавливать аналогии;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объединять части объекта (объекты) по определённому признаку;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находить закономерности и противоречия в рассматриваемых фактах, данных и наблюдениях на основе предложенного алгоритма;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(практической) задачи на основе предложенного алгоритма.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определять разницу между реальным и желательным состоянием объекта (ситуации) на основе предложенных вопросов;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 — целое, причина  — следствие);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использовать различные источники для поиска информации, выбирать источник получения информации с учётом учебной задачи;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находить и использовать для решения учебных задач текстовую, графическую, аудиовизуальную информацию;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читать и интерпретировать графически представленную информацию (схему, таблицу, иллюстрацию);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соблюдать правила информационной безопасности в условиях контролируемого доступа в Интернет (с помощью учителя);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анализировать и создавать текстовую, видео-, графическую, звуковую информацию в соответствии с учебной задачей;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lastRenderedPageBreak/>
        <w:t>-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действия: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в процессе диалогов задавать вопросы, высказывать суждения, оценивать выступления участников;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 xml:space="preserve">- признавать возможность существования разных точек зрения; корректно и </w:t>
      </w:r>
      <w:proofErr w:type="spellStart"/>
      <w:r w:rsidRPr="00F97E3D">
        <w:rPr>
          <w:rFonts w:ascii="Liberation Serif" w:eastAsia="Calibri" w:hAnsi="Liberation Serif" w:cs="Times New Roman"/>
          <w:sz w:val="24"/>
          <w:szCs w:val="24"/>
        </w:rPr>
        <w:t>аргументированно</w:t>
      </w:r>
      <w:proofErr w:type="spellEnd"/>
      <w:r w:rsidRPr="00F97E3D">
        <w:rPr>
          <w:rFonts w:ascii="Liberation Serif" w:eastAsia="Calibri" w:hAnsi="Liberation Serif" w:cs="Times New Roman"/>
          <w:sz w:val="24"/>
          <w:szCs w:val="24"/>
        </w:rPr>
        <w:t xml:space="preserve"> высказывать своё мнение; приводить доказательства своей правоты;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соблюдать правила ведения диалога и дискуссии; проявлять уважительное отношение к собеседнику;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 с возможной презентацией (текст, рисунки, фото, плакаты и др.) к тексту выступления.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действия: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планировать самостоятельно или с небольшой помощью учителя действия по решению учебной задачи;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 и операций.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осуществлять контроль процесса и результата своей деятельности;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Самооценка: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объективно оценивать результаты своей деятельности, соотносить свою оценку с оценкой учителя;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оценивать целесообразность выбранных способов действия, при необходимости корректировать их.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 xml:space="preserve">- выполнять правила совместной деятельности: справедливо </w:t>
      </w:r>
      <w:proofErr w:type="spellStart"/>
      <w:r w:rsidRPr="00F97E3D">
        <w:rPr>
          <w:rFonts w:ascii="Liberation Serif" w:eastAsia="Calibri" w:hAnsi="Liberation Serif" w:cs="Times New Roman"/>
          <w:sz w:val="24"/>
          <w:szCs w:val="24"/>
        </w:rPr>
        <w:t>аспределять</w:t>
      </w:r>
      <w:proofErr w:type="spellEnd"/>
      <w:r w:rsidRPr="00F97E3D">
        <w:rPr>
          <w:rFonts w:ascii="Liberation Serif" w:eastAsia="Calibri" w:hAnsi="Liberation Serif" w:cs="Times New Roman"/>
          <w:sz w:val="24"/>
          <w:szCs w:val="24"/>
        </w:rPr>
        <w:t xml:space="preserve">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FF37E7" w:rsidRPr="00F97E3D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ответственно выполнять свою часть работы.</w:t>
      </w:r>
    </w:p>
    <w:p w:rsidR="00FF37E7" w:rsidRPr="00F97E3D" w:rsidRDefault="00FF37E7" w:rsidP="00FF37E7">
      <w:pPr>
        <w:widowControl w:val="0"/>
        <w:tabs>
          <w:tab w:val="left" w:pos="709"/>
        </w:tabs>
        <w:suppressAutoHyphens/>
        <w:spacing w:after="120" w:line="240" w:lineRule="auto"/>
        <w:ind w:left="720" w:hanging="720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lastRenderedPageBreak/>
        <w:t>Предметные результаты</w:t>
      </w:r>
    </w:p>
    <w:p w:rsidR="00FF37E7" w:rsidRPr="00F97E3D" w:rsidRDefault="00FF37E7" w:rsidP="00FF37E7">
      <w:pPr>
        <w:numPr>
          <w:ilvl w:val="0"/>
          <w:numId w:val="30"/>
        </w:numPr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FF37E7" w:rsidRPr="00F97E3D" w:rsidRDefault="00FF37E7" w:rsidP="00FF37E7">
      <w:pPr>
        <w:numPr>
          <w:ilvl w:val="0"/>
          <w:numId w:val="3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</w:t>
      </w:r>
      <w:proofErr w:type="spellStart"/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основ рационального поведения и обоснованного принятия решений;</w:t>
      </w:r>
    </w:p>
    <w:p w:rsidR="00FF37E7" w:rsidRPr="00F97E3D" w:rsidRDefault="00FF37E7" w:rsidP="00FF37E7">
      <w:pPr>
        <w:numPr>
          <w:ilvl w:val="0"/>
          <w:numId w:val="3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FF37E7" w:rsidRPr="00F97E3D" w:rsidRDefault="00FF37E7" w:rsidP="00FF37E7">
      <w:pPr>
        <w:numPr>
          <w:ilvl w:val="0"/>
          <w:numId w:val="3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FF37E7" w:rsidRPr="00F97E3D" w:rsidRDefault="00FF37E7" w:rsidP="00FF37E7">
      <w:pPr>
        <w:numPr>
          <w:ilvl w:val="0"/>
          <w:numId w:val="3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FF37E7" w:rsidRPr="00F97E3D" w:rsidRDefault="00FF37E7" w:rsidP="00FF37E7">
      <w:pPr>
        <w:numPr>
          <w:ilvl w:val="0"/>
          <w:numId w:val="3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умение решать в рамках изученного материала познавательные, в том числе практические задачи;</w:t>
      </w:r>
    </w:p>
    <w:p w:rsidR="00FF37E7" w:rsidRPr="00F97E3D" w:rsidRDefault="00FF37E7" w:rsidP="00FF37E7">
      <w:pPr>
        <w:numPr>
          <w:ilvl w:val="0"/>
          <w:numId w:val="3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FF37E7" w:rsidRPr="00F97E3D" w:rsidRDefault="00FF37E7" w:rsidP="00FF37E7">
      <w:pPr>
        <w:numPr>
          <w:ilvl w:val="0"/>
          <w:numId w:val="3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:rsidR="00FF37E7" w:rsidRPr="00F97E3D" w:rsidRDefault="00FF37E7" w:rsidP="00FF37E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формирование навыков здорового и безопасного образа жизни на основе</w:t>
      </w:r>
    </w:p>
    <w:p w:rsidR="00FF37E7" w:rsidRPr="00F97E3D" w:rsidRDefault="00FF37E7" w:rsidP="00FF37E7">
      <w:pPr>
        <w:spacing w:after="0" w:line="240" w:lineRule="auto"/>
        <w:ind w:left="34" w:right="1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FF37E7" w:rsidRPr="00F97E3D" w:rsidRDefault="00FF37E7" w:rsidP="00FF37E7">
      <w:pPr>
        <w:numPr>
          <w:ilvl w:val="0"/>
          <w:numId w:val="30"/>
        </w:numPr>
        <w:spacing w:after="0" w:line="240" w:lineRule="auto"/>
        <w:ind w:right="1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FF37E7" w:rsidRPr="00021975" w:rsidRDefault="00FF37E7" w:rsidP="00FF37E7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37E7" w:rsidRPr="00A97566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«Родной </w:t>
      </w: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язык </w:t>
      </w:r>
      <w:r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(р</w:t>
      </w: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усский</w:t>
      </w:r>
      <w:r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) 1-4 классы»</w:t>
      </w:r>
    </w:p>
    <w:p w:rsidR="00FF37E7" w:rsidRPr="00A97566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FF37E7" w:rsidRPr="00A97566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родному языку(русскому) </w:t>
      </w: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FF37E7" w:rsidRPr="00A97566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FF37E7" w:rsidRPr="0048200B" w:rsidRDefault="00FF37E7" w:rsidP="00FF37E7">
      <w:pPr>
        <w:pStyle w:val="a4"/>
        <w:spacing w:after="0" w:line="240" w:lineRule="auto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48200B">
        <w:rPr>
          <w:rFonts w:ascii="Liberation Serif" w:hAnsi="Liberation Serif" w:cs="Times New Roman"/>
          <w:sz w:val="24"/>
          <w:szCs w:val="24"/>
        </w:rPr>
        <w:lastRenderedPageBreak/>
        <w:t xml:space="preserve">примерной рабочей программы по учебному предмету </w:t>
      </w:r>
      <w:r w:rsidRPr="0048200B">
        <w:rPr>
          <w:rFonts w:ascii="Liberation Serif" w:hAnsi="Liberation Serif"/>
          <w:sz w:val="24"/>
          <w:szCs w:val="24"/>
        </w:rPr>
        <w:t xml:space="preserve">«Родной (русский) язык» </w:t>
      </w:r>
      <w:r w:rsidRPr="0048200B">
        <w:rPr>
          <w:rFonts w:ascii="Liberation Serif" w:hAnsi="Liberation Serif" w:cs="Times New Roman"/>
          <w:sz w:val="24"/>
          <w:szCs w:val="24"/>
        </w:rPr>
        <w:t xml:space="preserve">для образовательных организаций, реализующих программы начального общего образования авторов О.М. Александровой, М.И. Кузнецовой, Л.В. </w:t>
      </w:r>
      <w:proofErr w:type="spellStart"/>
      <w:r w:rsidRPr="0048200B">
        <w:rPr>
          <w:rFonts w:ascii="Liberation Serif" w:hAnsi="Liberation Serif" w:cs="Times New Roman"/>
          <w:sz w:val="24"/>
          <w:szCs w:val="24"/>
        </w:rPr>
        <w:t>Петленко</w:t>
      </w:r>
      <w:proofErr w:type="spellEnd"/>
      <w:r w:rsidRPr="0048200B">
        <w:rPr>
          <w:rFonts w:ascii="Liberation Serif" w:hAnsi="Liberation Serif" w:cs="Times New Roman"/>
          <w:sz w:val="24"/>
          <w:szCs w:val="24"/>
        </w:rPr>
        <w:t>, В.Ю. Романовой, Л.А. Рябининой, О.В. Соколовой. М.: Просвещение.</w:t>
      </w:r>
    </w:p>
    <w:p w:rsidR="00FF37E7" w:rsidRDefault="00FF37E7" w:rsidP="00FF37E7">
      <w:pPr>
        <w:spacing w:after="0"/>
        <w:ind w:right="45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7E7" w:rsidRPr="00A97566" w:rsidRDefault="00FF37E7" w:rsidP="00FF37E7">
      <w:pPr>
        <w:spacing w:after="0" w:line="240" w:lineRule="auto"/>
        <w:ind w:right="45" w:firstLine="708"/>
        <w:jc w:val="both"/>
        <w:rPr>
          <w:rFonts w:ascii="Liberation Serif" w:eastAsiaTheme="minorEastAsia" w:hAnsi="Liberation Serif" w:cs="Times New Roman"/>
          <w:color w:val="000000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color w:val="000000"/>
          <w:sz w:val="24"/>
          <w:szCs w:val="24"/>
          <w:lang w:eastAsia="ru-RU"/>
        </w:rPr>
        <w:t xml:space="preserve">Изучение предмета </w:t>
      </w:r>
      <w:r w:rsidRPr="00A97566">
        <w:rPr>
          <w:rFonts w:ascii="Liberation Serif" w:eastAsiaTheme="minorEastAsia" w:hAnsi="Liberation Serif"/>
          <w:sz w:val="24"/>
          <w:szCs w:val="24"/>
          <w:lang w:eastAsia="ru-RU"/>
        </w:rPr>
        <w:t xml:space="preserve">«Родной (русский) язык» </w:t>
      </w:r>
      <w:r w:rsidRPr="00A97566">
        <w:rPr>
          <w:rFonts w:ascii="Liberation Serif" w:eastAsiaTheme="minorEastAsia" w:hAnsi="Liberation Serif" w:cs="Times New Roman"/>
          <w:color w:val="000000"/>
          <w:sz w:val="24"/>
          <w:szCs w:val="24"/>
          <w:lang w:eastAsia="ru-RU"/>
        </w:rPr>
        <w:t xml:space="preserve">в начальной школе направлено на достижение следующих </w:t>
      </w:r>
      <w:r w:rsidRPr="00A97566">
        <w:rPr>
          <w:rFonts w:ascii="Liberation Serif" w:eastAsiaTheme="minorEastAsia" w:hAnsi="Liberation Serif" w:cs="Times New Roman"/>
          <w:b/>
          <w:color w:val="000000"/>
          <w:sz w:val="24"/>
          <w:szCs w:val="24"/>
          <w:lang w:eastAsia="ru-RU"/>
        </w:rPr>
        <w:t>целей:</w:t>
      </w:r>
    </w:p>
    <w:p w:rsidR="00FF37E7" w:rsidRPr="00A97566" w:rsidRDefault="00FF37E7" w:rsidP="00FF37E7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- осознание русского языка как одной из главных духовно-нравственных ценностей русского народа; </w:t>
      </w:r>
    </w:p>
    <w:p w:rsidR="00FF37E7" w:rsidRPr="00A97566" w:rsidRDefault="00FF37E7" w:rsidP="00FF37E7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</w:p>
    <w:p w:rsidR="00FF37E7" w:rsidRPr="00A97566" w:rsidRDefault="00FF37E7" w:rsidP="00FF37E7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FF37E7" w:rsidRPr="00A97566" w:rsidRDefault="00FF37E7" w:rsidP="00FF37E7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FF37E7" w:rsidRPr="00A97566" w:rsidRDefault="00FF37E7" w:rsidP="00FF37E7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FF37E7" w:rsidRPr="00A97566" w:rsidRDefault="00FF37E7" w:rsidP="00FF37E7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FF37E7" w:rsidRPr="00A97566" w:rsidRDefault="00FF37E7" w:rsidP="00FF37E7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FF37E7" w:rsidRPr="00A97566" w:rsidRDefault="00FF37E7" w:rsidP="00FF37E7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F37E7" w:rsidRPr="00A97566" w:rsidRDefault="00FF37E7" w:rsidP="00FF37E7">
      <w:pPr>
        <w:spacing w:after="0" w:line="240" w:lineRule="auto"/>
        <w:ind w:right="45" w:firstLine="360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 программе отражается реализация воспитательного потенциала урока родного (русского) языка,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FF37E7" w:rsidRPr="00A97566" w:rsidRDefault="00FF37E7" w:rsidP="00FF37E7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обучающимися своего мнения по ее поводу, выработки своего к ней отношения;</w:t>
      </w:r>
    </w:p>
    <w:p w:rsidR="00FF37E7" w:rsidRPr="00A97566" w:rsidRDefault="00FF37E7" w:rsidP="00FF37E7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F37E7" w:rsidRPr="00A97566" w:rsidRDefault="00FF37E7" w:rsidP="00FF37E7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 парах, которые учат обучающихся командной работе и взаимодействию с другими обучающимися;</w:t>
      </w:r>
    </w:p>
    <w:p w:rsidR="00FF37E7" w:rsidRPr="00A97566" w:rsidRDefault="00FF37E7" w:rsidP="00FF37E7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FF37E7" w:rsidRPr="005F1720" w:rsidRDefault="00FF37E7" w:rsidP="00FF37E7">
      <w:pPr>
        <w:spacing w:after="0"/>
        <w:ind w:right="45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E7" w:rsidRPr="00A97566" w:rsidRDefault="00FF37E7" w:rsidP="00FF37E7">
      <w:pPr>
        <w:spacing w:after="0" w:line="240" w:lineRule="auto"/>
        <w:ind w:right="45" w:firstLine="708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Учебная программа реализуется с помощью предметной линии учебников: Русский родной язык. 1-4 класс: учебное пособие для общеобразовательных организаций / О.М. Александрова и др. М.: Просвещение.</w:t>
      </w:r>
    </w:p>
    <w:p w:rsidR="00FF37E7" w:rsidRPr="00A97566" w:rsidRDefault="00FF37E7" w:rsidP="00FF37E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A97566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FF37E7" w:rsidRPr="00A97566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97566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FF37E7" w:rsidRPr="00A97566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97566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FF37E7" w:rsidRPr="00A97566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97566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FF37E7" w:rsidRPr="00A97566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97566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FF37E7" w:rsidRPr="00A97566" w:rsidRDefault="00FF37E7" w:rsidP="00FF37E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A97566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97566">
        <w:rPr>
          <w:rFonts w:ascii="Liberation Serif" w:hAnsi="Liberation Serif" w:cs="Times New Roman"/>
          <w:sz w:val="24"/>
          <w:szCs w:val="24"/>
        </w:rPr>
        <w:t>На изучение родного (русского) языка в начальной школе отводится 36 ча</w:t>
      </w:r>
      <w:r>
        <w:rPr>
          <w:rFonts w:ascii="Liberation Serif" w:hAnsi="Liberation Serif" w:cs="Times New Roman"/>
          <w:sz w:val="24"/>
          <w:szCs w:val="24"/>
        </w:rPr>
        <w:t>сов за весь курс. В 1 классе – 17 часов, во 2 классе – 17часов, в 3 классе – 17</w:t>
      </w:r>
      <w:r w:rsidRPr="00A97566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часов, в 4 классе – 17</w:t>
      </w:r>
      <w:r w:rsidRPr="00A97566">
        <w:rPr>
          <w:rFonts w:ascii="Liberation Serif" w:hAnsi="Liberation Serif" w:cs="Times New Roman"/>
          <w:sz w:val="24"/>
          <w:szCs w:val="24"/>
        </w:rPr>
        <w:t xml:space="preserve"> часов</w:t>
      </w:r>
    </w:p>
    <w:p w:rsidR="00FF37E7" w:rsidRPr="00A97566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</w:p>
    <w:p w:rsidR="00FF37E7" w:rsidRPr="00A97566" w:rsidRDefault="00FF37E7" w:rsidP="00FF37E7">
      <w:pPr>
        <w:rPr>
          <w:rFonts w:ascii="Liberation Serif" w:hAnsi="Liberation Serif"/>
          <w:b/>
          <w:sz w:val="24"/>
          <w:szCs w:val="24"/>
        </w:rPr>
      </w:pPr>
      <w:r w:rsidRPr="00A97566">
        <w:rPr>
          <w:rFonts w:ascii="Liberation Serif" w:hAnsi="Liberation Serif"/>
          <w:b/>
          <w:sz w:val="24"/>
          <w:szCs w:val="24"/>
        </w:rPr>
        <w:t>Планируемые результаты</w:t>
      </w:r>
    </w:p>
    <w:p w:rsidR="00FF37E7" w:rsidRPr="0048200B" w:rsidRDefault="00FF37E7" w:rsidP="00FF37E7">
      <w:pPr>
        <w:pStyle w:val="Default"/>
        <w:rPr>
          <w:rFonts w:ascii="Liberation Serif" w:hAnsi="Liberation Serif"/>
        </w:rPr>
      </w:pPr>
      <w:r w:rsidRPr="0048200B">
        <w:rPr>
          <w:rFonts w:ascii="Liberation Serif" w:hAnsi="Liberation Serif"/>
          <w:b/>
          <w:bCs/>
        </w:rPr>
        <w:t>Личностные результаты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  <w:b/>
          <w:i/>
        </w:rPr>
        <w:t>гражданско-патриотического воспитания: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уважение к своему и другим народам, формируемое в том числе на основе примеров из художественных произведений; 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8200B">
        <w:rPr>
          <w:rFonts w:ascii="Liberation Serif" w:hAnsi="Liberation Serif"/>
        </w:rPr>
        <w:t>нравственноэтических</w:t>
      </w:r>
      <w:proofErr w:type="spellEnd"/>
      <w:r w:rsidRPr="0048200B">
        <w:rPr>
          <w:rFonts w:ascii="Liberation Serif" w:hAnsi="Liberation Serif"/>
        </w:rPr>
        <w:t xml:space="preserve"> нормах поведения и правилах межличностных отношений, в том числе отражённых в художественных произведениях; 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  <w:b/>
          <w:i/>
        </w:rPr>
        <w:t xml:space="preserve">духовно-нравственного воспитания: 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признание индивидуальности каждого человека с опорой на собственный жизненный и читательский опыт;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-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  <w:b/>
          <w:i/>
        </w:rPr>
      </w:pPr>
      <w:r w:rsidRPr="0048200B">
        <w:rPr>
          <w:rFonts w:ascii="Liberation Serif" w:hAnsi="Liberation Serif"/>
          <w:b/>
          <w:i/>
        </w:rPr>
        <w:t>эстетического воспитания: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lastRenderedPageBreak/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  <w:b/>
          <w:i/>
        </w:rPr>
      </w:pPr>
      <w:r w:rsidRPr="0048200B">
        <w:rPr>
          <w:rFonts w:ascii="Liberation Serif" w:hAnsi="Liberation Serif"/>
          <w:b/>
          <w:i/>
        </w:rPr>
        <w:t>физического воспитания, формирования культуры здоровья и эмоционального благополучия: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  <w:b/>
          <w:i/>
        </w:rPr>
      </w:pPr>
      <w:r w:rsidRPr="0048200B">
        <w:rPr>
          <w:rFonts w:ascii="Liberation Serif" w:hAnsi="Liberation Serif"/>
          <w:b/>
          <w:i/>
        </w:rPr>
        <w:t>трудового воспитания: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  <w:b/>
          <w:i/>
        </w:rPr>
      </w:pPr>
      <w:r w:rsidRPr="0048200B">
        <w:rPr>
          <w:rFonts w:ascii="Liberation Serif" w:hAnsi="Liberation Serif"/>
          <w:b/>
          <w:i/>
        </w:rPr>
        <w:t>экологического воспитания: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бережное отношение к природе, формируемое в процессе работы с текстами; 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неприятие действий, приносящих ей вред; 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  <w:b/>
          <w:i/>
        </w:rPr>
      </w:pPr>
      <w:r w:rsidRPr="0048200B">
        <w:rPr>
          <w:rFonts w:ascii="Liberation Serif" w:hAnsi="Liberation Serif"/>
          <w:b/>
          <w:i/>
        </w:rPr>
        <w:t>ценности научного познания: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FF37E7" w:rsidRPr="0048200B" w:rsidRDefault="00FF37E7" w:rsidP="00FF37E7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F37E7" w:rsidRDefault="00FF37E7" w:rsidP="00FF37E7"/>
    <w:p w:rsidR="00FF37E7" w:rsidRPr="00A97566" w:rsidRDefault="00FF37E7" w:rsidP="00FF37E7">
      <w:pPr>
        <w:rPr>
          <w:rFonts w:ascii="Liberation Serif" w:hAnsi="Liberation Serif"/>
          <w:b/>
          <w:sz w:val="24"/>
          <w:szCs w:val="24"/>
        </w:rPr>
      </w:pPr>
      <w:r w:rsidRPr="00A97566">
        <w:rPr>
          <w:rFonts w:ascii="Liberation Serif" w:hAnsi="Liberation Serif"/>
          <w:b/>
          <w:sz w:val="24"/>
          <w:szCs w:val="24"/>
        </w:rPr>
        <w:t>Метапредметные результаты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действия.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объединять объекты (языковые единицы) по определённому признаку;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 языковых единиц; классифицировать языковые единицы;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устанавливать причинно-следственные связи в ситуациях наблюдения за языковым материалом, делать выводы.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lastRenderedPageBreak/>
        <w:t>- с помощью учителя формулировать цель, планировать изменения языкового объекта, речевой ситуации;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 xml:space="preserve">- </w:t>
      </w:r>
      <w:proofErr w:type="spellStart"/>
      <w:r w:rsidRPr="00A97566">
        <w:rPr>
          <w:rFonts w:ascii="Liberation Serif" w:eastAsia="Calibri" w:hAnsi="Liberation Serif" w:cs="Times New Roman"/>
          <w:sz w:val="24"/>
          <w:szCs w:val="24"/>
        </w:rPr>
        <w:t>равнивать</w:t>
      </w:r>
      <w:proofErr w:type="spellEnd"/>
      <w:r w:rsidRPr="00A97566">
        <w:rPr>
          <w:rFonts w:ascii="Liberation Serif" w:eastAsia="Calibri" w:hAnsi="Liberation Serif" w:cs="Times New Roman"/>
          <w:sz w:val="24"/>
          <w:szCs w:val="24"/>
        </w:rPr>
        <w:t xml:space="preserve"> несколько вариантов выполнения задания, выбирать наиболее подходящий (на основе предложенных критериев);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предложенного языкового материала;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прогнозировать возможное развитие процессов, событий и их последствия в аналогичных или сходных ситуациях.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выбирать источник получения информации: нужный словарь для получения запрашиваемой информации, для уточнения;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анализировать и создавать текстовую, видео, графическую, звуковую информацию в соответствии с учебной задачей;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К концу обучения в начальной школе у обучающегося формируются коммуникативные универсальные учебные действия.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проявлять уважительное отношение к собеседнику, соблюдать правила ведения диалоги и дискуссии;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признавать возможность существования разных точек зрения;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 xml:space="preserve">- корректно и </w:t>
      </w:r>
      <w:proofErr w:type="spellStart"/>
      <w:r w:rsidRPr="00A97566">
        <w:rPr>
          <w:rFonts w:ascii="Liberation Serif" w:eastAsia="Calibri" w:hAnsi="Liberation Serif" w:cs="Times New Roman"/>
          <w:sz w:val="24"/>
          <w:szCs w:val="24"/>
        </w:rPr>
        <w:t>аргументированно</w:t>
      </w:r>
      <w:proofErr w:type="spellEnd"/>
      <w:r w:rsidRPr="00A97566">
        <w:rPr>
          <w:rFonts w:ascii="Liberation Serif" w:eastAsia="Calibri" w:hAnsi="Liberation Serif" w:cs="Times New Roman"/>
          <w:sz w:val="24"/>
          <w:szCs w:val="24"/>
        </w:rPr>
        <w:t xml:space="preserve"> высказывать своё мнение;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 в соответствии с речевой ситуацией;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подбирать иллюстративный материал (рисунки, фото, плакаты) к тексту выступления.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lastRenderedPageBreak/>
        <w:t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проявлять готовность руководить, выполнять поручения, подчиняться, самостоятельно разрешать конфликты;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ответственно выполнять свою часть работы;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оценивать свой вклад в общий результат;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A97566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действия.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действий.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устанавливать причины успеха/неудач учебной деятельности;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корректировать свои учебные действия для преодоления речевых и орфографических ошибок;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находить ошибку, допущенную при работе с языковым материалом, находить орфографическую и пунктуационную ошибку;</w:t>
      </w:r>
    </w:p>
    <w:p w:rsidR="00FF37E7" w:rsidRPr="00A97566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F37E7" w:rsidRDefault="00FF37E7" w:rsidP="00FF37E7">
      <w:pPr>
        <w:rPr>
          <w:rFonts w:ascii="Liberation Serif" w:hAnsi="Liberation Serif"/>
          <w:b/>
          <w:sz w:val="24"/>
          <w:szCs w:val="24"/>
        </w:rPr>
      </w:pPr>
    </w:p>
    <w:p w:rsidR="00FF37E7" w:rsidRPr="00A97566" w:rsidRDefault="00FF37E7" w:rsidP="00FF37E7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A97566">
        <w:rPr>
          <w:rFonts w:ascii="Liberation Serif" w:hAnsi="Liberation Serif"/>
          <w:b/>
          <w:sz w:val="24"/>
          <w:szCs w:val="24"/>
        </w:rPr>
        <w:t>Предметные результаты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людьми; с качествами и чувствами людей; родственными отношениями);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распознавать русские традиционные сказочные образы, понимать значение эпитетов и сравнений в произведениях устного народного творчества и произведениях детской художественной литературы;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осознавать уместность употребления эпитетов и сравнений в речи;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использовать словарные статьи учебного пособия для определения лексического значения слова;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осознавать уместность их употребления в современных ситуациях речевого общения;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lastRenderedPageBreak/>
        <w:t>соблюдать на письме и в устной речи нормы современного русского литературного языка (в рамках изученного);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произносить слова с правильным ударением (в рамках изученного);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проводить синонимические замены с учётом особенностей текста;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редактировать письменный текст с целью исправления грамматических ошибок; соблюдать изученные орфографические и пунктуационные нормы при записи собственного текста (в рамках изученного);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пользоваться учебными толковыми словарями для определения лексического значения слова, для уточнения нормы формообразования;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пользоваться орфографическим словарём для определения нормативного написания слов;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пользоваться учебным этимологическим словарём для уточнения происхождения слова;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различать этикетные формы обращения в официальной и неофициальной речевой ситуации;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владеть правилами корректного речевого поведения в ходе диалога;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выражать мысли и чувства на родном языке в соответствии с ситуацией общения;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составлять план текста, не разделённого на абзацы;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приводить объяснения заголовка текста;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владеть приёмами работы с примечаниями к тексту;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владеть умениями информационной переработки прослушанного или прочитанного текста: пересказывать текст с изменением лица;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создавать текст как результат собственного мини-исследования; оформлять сообщение в письменной форме и представлять его в устной форме;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редактировать предлагаемый письменный текст с целью исправления речевых ошибок или с целью более точной передачи смысла;</w:t>
      </w:r>
    </w:p>
    <w:p w:rsidR="00FF37E7" w:rsidRPr="00A97566" w:rsidRDefault="00FF37E7" w:rsidP="00FF37E7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lastRenderedPageBreak/>
        <w:t>редактировать собственные тексты с целью совершенствования их содержания и формы; сопоставлять первоначальный и отредактированный тексты.</w:t>
      </w:r>
    </w:p>
    <w:p w:rsidR="00FF37E7" w:rsidRDefault="00FF37E7" w:rsidP="00FF37E7"/>
    <w:p w:rsidR="00FF37E7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«Русский язык 1-4 классы»</w:t>
      </w:r>
    </w:p>
    <w:p w:rsidR="00FF37E7" w:rsidRPr="00E6725F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F37E7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русскому языку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FF37E7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</w:p>
    <w:p w:rsidR="00FF37E7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37E7" w:rsidRPr="00793926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авторов </w:t>
      </w:r>
      <w:proofErr w:type="spellStart"/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Горецкого В.Г.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язык» 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классы. </w:t>
      </w:r>
    </w:p>
    <w:p w:rsidR="00FF37E7" w:rsidRPr="002A7F3B" w:rsidRDefault="00FF37E7" w:rsidP="00FF37E7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Содержание предмета направлено на формирование функциональной грамотности и комму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никативной компетентности. Русский язык является для младших школьников основой всего 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процесса обучения, средством развития их мышления, воображения, интеллектуальных и твор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способностей, основным каналом социализации личности.</w:t>
      </w:r>
    </w:p>
    <w:p w:rsidR="00FF37E7" w:rsidRPr="002A7F3B" w:rsidRDefault="00FF37E7" w:rsidP="00FF37E7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Изучение русского языка в начальных классах </w:t>
      </w:r>
      <w:r w:rsidRPr="00793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первоначальный этап </w:t>
      </w:r>
      <w:proofErr w:type="spellStart"/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системылингвистиче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2A7F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ского</w:t>
      </w:r>
      <w:proofErr w:type="spellEnd"/>
      <w:r w:rsidRPr="002A7F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образования и речевого развития, обеспечивающий готовность выпускников начальной 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к дальнейшему </w:t>
      </w:r>
      <w:proofErr w:type="spellStart"/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образованию.</w:t>
      </w:r>
      <w:r w:rsidRPr="002A7F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Целями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изучения</w:t>
      </w:r>
      <w:proofErr w:type="spellEnd"/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предмета «</w:t>
      </w:r>
      <w:r w:rsidRPr="007939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Русский язык» в начальной школ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являются:</w:t>
      </w:r>
    </w:p>
    <w:p w:rsidR="00FF37E7" w:rsidRPr="002A7F3B" w:rsidRDefault="00FF37E7" w:rsidP="00FF37E7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"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ознакомление учащихся с основными положениями науки о языке и формирование на этой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основе знаково-символического восприятия и логического мышления учащихся;</w:t>
      </w:r>
    </w:p>
    <w:p w:rsidR="00FF37E7" w:rsidRPr="00793926" w:rsidRDefault="00FF37E7" w:rsidP="00FF37E7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"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формирование коммуникативной компетенции учащихся: развитие устной и письменной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речи, монологической и диалогической речи, а также навыков грамотного, безошибочного пись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как показателя общей культуры человека.</w:t>
      </w:r>
    </w:p>
    <w:p w:rsidR="00FF37E7" w:rsidRPr="00793926" w:rsidRDefault="00FF37E7" w:rsidP="00FF37E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FF37E7" w:rsidRPr="00793926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FF37E7" w:rsidRPr="00793926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FF37E7" w:rsidRPr="00793926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FF37E7" w:rsidRPr="00793926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FF37E7" w:rsidRPr="00793926" w:rsidRDefault="00FF37E7" w:rsidP="00FF37E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выделяе</w:t>
      </w:r>
      <w:r>
        <w:rPr>
          <w:rFonts w:ascii="Times New Roman" w:hAnsi="Times New Roman" w:cs="Times New Roman"/>
          <w:sz w:val="24"/>
          <w:szCs w:val="24"/>
        </w:rPr>
        <w:t>тся 540 ч. В 1 классе — 165 ч (5</w:t>
      </w:r>
      <w:r w:rsidRPr="00793926">
        <w:rPr>
          <w:rFonts w:ascii="Times New Roman" w:hAnsi="Times New Roman" w:cs="Times New Roman"/>
          <w:sz w:val="24"/>
          <w:szCs w:val="24"/>
        </w:rPr>
        <w:t xml:space="preserve"> ч в недел</w:t>
      </w:r>
      <w:r>
        <w:rPr>
          <w:rFonts w:ascii="Times New Roman" w:hAnsi="Times New Roman" w:cs="Times New Roman"/>
          <w:sz w:val="24"/>
          <w:szCs w:val="24"/>
        </w:rPr>
        <w:t>ю, 33 учебные недели): из них 115</w:t>
      </w:r>
      <w:r w:rsidRPr="00793926">
        <w:rPr>
          <w:rFonts w:ascii="Times New Roman" w:hAnsi="Times New Roman" w:cs="Times New Roman"/>
          <w:sz w:val="24"/>
          <w:szCs w:val="24"/>
        </w:rPr>
        <w:t xml:space="preserve"> ч (23 учебные недели) отводится урокам обучения письму </w:t>
      </w:r>
      <w:r>
        <w:rPr>
          <w:rFonts w:ascii="Times New Roman" w:hAnsi="Times New Roman" w:cs="Times New Roman"/>
          <w:sz w:val="24"/>
          <w:szCs w:val="24"/>
        </w:rPr>
        <w:t>в период обучения грамоте 1 и 50</w:t>
      </w:r>
      <w:r w:rsidRPr="00793926">
        <w:rPr>
          <w:rFonts w:ascii="Times New Roman" w:hAnsi="Times New Roman" w:cs="Times New Roman"/>
          <w:sz w:val="24"/>
          <w:szCs w:val="24"/>
        </w:rPr>
        <w:t xml:space="preserve"> ч (10 учебных недель) — урокам русского языка. Во 2—4 классах на уроки русского языка отводится по 136 ч (4 ч в неделю, 34 учебные недели в каждом классе).</w:t>
      </w:r>
    </w:p>
    <w:p w:rsidR="00FF37E7" w:rsidRPr="008A48BC" w:rsidRDefault="00FF37E7" w:rsidP="00FF37E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48BC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определённых личностных, 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FF37E7" w:rsidRDefault="00FF37E7" w:rsidP="00FF37E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2A0CFC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</w:t>
      </w:r>
      <w:r w:rsidRPr="008A48B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4. Овладение начальными навыками адаптации в динамично изменяющемся и развивающемся мире.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7. Формирование эстетических потребностей, ценностей и чувств.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8. Развитие этических чувств, доброжелательности и эмоционально-нравственной отзывчивости, понимания чувства других людей и сопереживания им.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10. 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0CFC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3. Использование знаково-символических средств представления информации.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4. Активное использование речевых средств и средств для решения коммуникативных и познавательных задач.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7. Овладение логическими действиями сравнения, анализа, синтеза, обобщения, классификации по 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родо-видовым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 признакам, установления аналогий и 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 связей, построения рассуждений, отнесения к известным понятиям.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9. 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10. Готовность конструктивно разрешать конфликты посредством учёта интересов сторон и сотрудничества.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lastRenderedPageBreak/>
        <w:t xml:space="preserve"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12. 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0CFC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), морфологии и синтаксисе; об основных единицах языка, их признаках и особенностях употребления в речи. </w:t>
      </w:r>
    </w:p>
    <w:p w:rsidR="00FF37E7" w:rsidRPr="00793926" w:rsidRDefault="00FF37E7" w:rsidP="00FF37E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F37E7" w:rsidRDefault="00FF37E7" w:rsidP="00FF37E7"/>
    <w:p w:rsidR="00FF37E7" w:rsidRDefault="00FF37E7" w:rsidP="00FF37E7"/>
    <w:p w:rsidR="00FF37E7" w:rsidRDefault="00FF37E7" w:rsidP="00FF37E7"/>
    <w:p w:rsidR="00FF37E7" w:rsidRPr="00FA78F3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«Русский язык 1-4 классы»</w:t>
      </w:r>
    </w:p>
    <w:p w:rsidR="00FF37E7" w:rsidRPr="00FA78F3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FF37E7" w:rsidRPr="00FA78F3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FF37E7" w:rsidRPr="00FA78F3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Закона РФ «Об образовании в Российской Федерации» от 29.12.2012 № 273-ФЗ;</w:t>
      </w:r>
    </w:p>
    <w:p w:rsidR="00FF37E7" w:rsidRPr="00FA78F3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примерной рабочей программы по русскому языку авторов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Канакиной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В.П., Горецкого В.Г. 1-4 классы. – М.: Просвещение.2019г.</w:t>
      </w:r>
    </w:p>
    <w:p w:rsidR="00FF37E7" w:rsidRPr="00FA78F3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НОО Русский язык (для 1–4 классов образовательных организаций)Одобрена решением федерального учебно-методического объединения по общему образованию, протокол 3/21 от 27.09.2021 г.-М.:2021г.</w:t>
      </w:r>
    </w:p>
    <w:p w:rsidR="00FF37E7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E7" w:rsidRPr="00FA78F3" w:rsidRDefault="00FF37E7" w:rsidP="00FF37E7">
      <w:pPr>
        <w:spacing w:after="0" w:line="240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Изучение русского языка в начальной школе направлено на достижение следующих </w:t>
      </w:r>
      <w:r w:rsidRPr="00FA78F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целей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FF37E7" w:rsidRPr="00FA78F3" w:rsidRDefault="00FF37E7" w:rsidP="00FF37E7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духовно­нравственных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пони­ мание роли русского языка как языка межнационального общения; осознание правильной устной и письменной речи как показателя общей культуры человека•</w:t>
      </w:r>
    </w:p>
    <w:p w:rsidR="00FF37E7" w:rsidRPr="00FA78F3" w:rsidRDefault="00FF37E7" w:rsidP="00FF37E7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аудированием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говорением, чтением, письмом;</w:t>
      </w:r>
    </w:p>
    <w:p w:rsidR="00FF37E7" w:rsidRPr="00FA78F3" w:rsidRDefault="00FF37E7" w:rsidP="00FF37E7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морфемике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F37E7" w:rsidRDefault="00FF37E7" w:rsidP="00FF37E7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FF37E7" w:rsidRDefault="00FF37E7" w:rsidP="00FF37E7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программе определяются цели изучения учебного предмета «Русский язык» на уровне начального общего образования, планируемые результаты освоения младшими школьниками предмета «Русский язык»: личностные,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метапредметные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предметные.</w:t>
      </w:r>
    </w:p>
    <w:p w:rsidR="00FF37E7" w:rsidRPr="00FA78F3" w:rsidRDefault="00FF37E7" w:rsidP="00FF37E7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Calibri" w:hAnsi="Liberation Serif" w:cs="Times New Roman"/>
          <w:sz w:val="24"/>
          <w:szCs w:val="24"/>
        </w:rPr>
        <w:t>В программе отражается реализация воспитательного потенциала урока русский язык,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FF37E7" w:rsidRPr="00FA78F3" w:rsidRDefault="00FF37E7" w:rsidP="00FF37E7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обучающимися своего мнения по ее поводу, выработки своего к ней отношения;</w:t>
      </w:r>
    </w:p>
    <w:p w:rsidR="00FF37E7" w:rsidRPr="00FA78F3" w:rsidRDefault="00FF37E7" w:rsidP="00FF37E7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F37E7" w:rsidRPr="00FA78F3" w:rsidRDefault="00FF37E7" w:rsidP="00FF37E7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FF37E7" w:rsidRPr="00FA78F3" w:rsidRDefault="00FF37E7" w:rsidP="00FF37E7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FF37E7" w:rsidRPr="00FA78F3" w:rsidRDefault="00FF37E7" w:rsidP="00FF37E7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F37E7" w:rsidRPr="00FA78F3" w:rsidRDefault="00FF37E7" w:rsidP="00FF37E7">
      <w:pPr>
        <w:spacing w:after="0" w:line="240" w:lineRule="auto"/>
        <w:ind w:right="-1"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FF37E7" w:rsidRPr="00FA78F3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Азбука. 1 класс. В 2-х ч. / Горецкий В.Г., Кирюшкин В.А., Виноградская Л.А. и др.- М.: Просвещение</w:t>
      </w:r>
    </w:p>
    <w:p w:rsidR="00FF37E7" w:rsidRPr="00FA78F3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В.Г. Горецкий, Н.А. Федосова. Прописи. Ч.1,2,3,4, Москва. Просвещение. 2020</w:t>
      </w:r>
    </w:p>
    <w:p w:rsidR="00FF37E7" w:rsidRPr="00FA78F3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В. П.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Рабочая тетрадь по русскому языку для 1 класса Москва. Просвещение </w:t>
      </w:r>
    </w:p>
    <w:p w:rsidR="00FF37E7" w:rsidRPr="00FA78F3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В.П., Горецкий В.Г. Русский язык. «Просвещение»</w:t>
      </w:r>
    </w:p>
    <w:p w:rsidR="00FF37E7" w:rsidRPr="00FA78F3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Русский язык: учебник для 2 класса: в 2-х частях ∕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 – М.: Просвещение. </w:t>
      </w:r>
    </w:p>
    <w:p w:rsidR="00FF37E7" w:rsidRPr="00FA78F3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Рабочая тетрадь 2 класс. Русский язык.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В.П.2-е издание - М.: Просвещение.</w:t>
      </w:r>
    </w:p>
    <w:p w:rsidR="00FF37E7" w:rsidRPr="00FA78F3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Русский язык: учебник для 3 класса: в 2-х частях ∕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 – М.: Просвещение. </w:t>
      </w:r>
    </w:p>
    <w:p w:rsidR="00FF37E7" w:rsidRPr="00FA78F3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Рабочая тетрадь 3 класс. Русский язык.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В.П.2-е издание- М.: Просвещение.</w:t>
      </w:r>
    </w:p>
    <w:p w:rsidR="00FF37E7" w:rsidRPr="000357D1" w:rsidRDefault="00FF37E7" w:rsidP="00FF37E7">
      <w:pPr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Русский язык: учебник для 4 класса: в 2-х частях ∕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В.П.  –  М.:  Просвещение.  </w:t>
      </w:r>
      <w:r w:rsidRP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10. Рабочая тетрадь 4 класс.  Русский язык.  </w:t>
      </w:r>
      <w:proofErr w:type="spellStart"/>
      <w:r w:rsidRP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 П.2-е издание - М.: Просвещение</w:t>
      </w:r>
    </w:p>
    <w:p w:rsidR="00FF37E7" w:rsidRDefault="00FF37E7" w:rsidP="00FF37E7">
      <w:pPr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FF37E7" w:rsidRPr="000357D1" w:rsidRDefault="00FF37E7" w:rsidP="00FF37E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FF37E7" w:rsidRPr="000357D1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FF37E7" w:rsidRPr="000357D1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FF37E7" w:rsidRPr="000357D1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FF37E7" w:rsidRPr="000357D1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FF37E7" w:rsidRPr="000357D1" w:rsidRDefault="00FF37E7" w:rsidP="00FF37E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FF37E7" w:rsidRPr="000357D1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 xml:space="preserve">На изучение русского языка в начальной школе выделяется 540 ч. В 1 классе — </w:t>
      </w:r>
      <w:r>
        <w:rPr>
          <w:rFonts w:ascii="Liberation Serif" w:hAnsi="Liberation Serif" w:cs="Times New Roman"/>
          <w:sz w:val="24"/>
          <w:szCs w:val="24"/>
        </w:rPr>
        <w:t>165 ч (5 ч в неделю, 33 учебные недели)</w:t>
      </w:r>
      <w:r w:rsidRPr="000357D1">
        <w:rPr>
          <w:rFonts w:ascii="Liberation Serif" w:hAnsi="Liberation Serif" w:cs="Times New Roman"/>
          <w:sz w:val="24"/>
          <w:szCs w:val="24"/>
        </w:rPr>
        <w:t xml:space="preserve">. Во 2—4 классах на уроки русского языка отводится по </w:t>
      </w:r>
      <w:r>
        <w:rPr>
          <w:rFonts w:ascii="Liberation Serif" w:hAnsi="Liberation Serif" w:cs="Times New Roman"/>
          <w:sz w:val="24"/>
          <w:szCs w:val="24"/>
        </w:rPr>
        <w:t>170</w:t>
      </w:r>
      <w:r w:rsidRPr="000357D1">
        <w:rPr>
          <w:rFonts w:ascii="Liberation Serif" w:hAnsi="Liberation Serif" w:cs="Times New Roman"/>
          <w:sz w:val="24"/>
          <w:szCs w:val="24"/>
        </w:rPr>
        <w:t xml:space="preserve"> ч (</w:t>
      </w:r>
      <w:r>
        <w:rPr>
          <w:rFonts w:ascii="Liberation Serif" w:hAnsi="Liberation Serif" w:cs="Times New Roman"/>
          <w:sz w:val="24"/>
          <w:szCs w:val="24"/>
        </w:rPr>
        <w:t>5</w:t>
      </w:r>
      <w:r w:rsidRPr="000357D1">
        <w:rPr>
          <w:rFonts w:ascii="Liberation Serif" w:hAnsi="Liberation Serif" w:cs="Times New Roman"/>
          <w:sz w:val="24"/>
          <w:szCs w:val="24"/>
        </w:rPr>
        <w:t xml:space="preserve"> ч в неделю, 34 учебные недели в каждом классе).</w:t>
      </w:r>
    </w:p>
    <w:p w:rsidR="00FF37E7" w:rsidRDefault="00FF37E7" w:rsidP="00FF37E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37E7" w:rsidRDefault="00FF37E7" w:rsidP="00FF37E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37E7" w:rsidRDefault="00FF37E7" w:rsidP="00FF37E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37E7" w:rsidRDefault="00FF37E7" w:rsidP="00FF37E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37E7" w:rsidRPr="000357D1" w:rsidRDefault="00FF37E7" w:rsidP="00FF37E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FF37E7" w:rsidRDefault="00FF37E7" w:rsidP="00FF3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CFC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FF37E7" w:rsidRPr="000357D1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FF37E7" w:rsidRPr="000357D1" w:rsidRDefault="00FF37E7" w:rsidP="00FF37E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FF37E7" w:rsidRPr="000357D1" w:rsidRDefault="00FF37E7" w:rsidP="00FF37E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F37E7" w:rsidRPr="000357D1" w:rsidRDefault="00FF37E7" w:rsidP="00FF37E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FF37E7" w:rsidRPr="000357D1" w:rsidRDefault="00FF37E7" w:rsidP="00FF37E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уважение к своему и другим народам, формируемое в том числе на основе примеров из художественных произведений;</w:t>
      </w:r>
    </w:p>
    <w:p w:rsidR="00FF37E7" w:rsidRPr="000357D1" w:rsidRDefault="00FF37E7" w:rsidP="00FF37E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нравственно­этических</w:t>
      </w:r>
      <w:proofErr w:type="spellEnd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художественных произведениях;</w:t>
      </w:r>
    </w:p>
    <w:p w:rsidR="00FF37E7" w:rsidRPr="000357D1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FF37E7" w:rsidRPr="000357D1" w:rsidRDefault="00FF37E7" w:rsidP="00FF37E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FF37E7" w:rsidRPr="000357D1" w:rsidRDefault="00FF37E7" w:rsidP="00FF37E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F37E7" w:rsidRPr="000357D1" w:rsidRDefault="00FF37E7" w:rsidP="00FF37E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F37E7" w:rsidRPr="000357D1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эстетического воспитания:</w:t>
      </w:r>
    </w:p>
    <w:p w:rsidR="00FF37E7" w:rsidRPr="000357D1" w:rsidRDefault="00FF37E7" w:rsidP="00FF37E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F37E7" w:rsidRPr="000357D1" w:rsidRDefault="00FF37E7" w:rsidP="00FF37E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FF37E7" w:rsidRPr="000357D1" w:rsidRDefault="00FF37E7" w:rsidP="00FF37E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FF37E7" w:rsidRPr="000357D1" w:rsidRDefault="00FF37E7" w:rsidP="00FF37E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FF37E7" w:rsidRPr="000357D1" w:rsidRDefault="00FF37E7" w:rsidP="00FF37E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F37E7" w:rsidRPr="000357D1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трудового воспитания:</w:t>
      </w:r>
    </w:p>
    <w:p w:rsidR="00FF37E7" w:rsidRPr="000357D1" w:rsidRDefault="00FF37E7" w:rsidP="00FF37E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FF37E7" w:rsidRPr="000357D1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экологического воспитания:</w:t>
      </w:r>
    </w:p>
    <w:p w:rsidR="00FF37E7" w:rsidRPr="000357D1" w:rsidRDefault="00FF37E7" w:rsidP="00FF37E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FF37E7" w:rsidRPr="000357D1" w:rsidRDefault="00FF37E7" w:rsidP="00FF37E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неприятие действий, приносящих ей вред;</w:t>
      </w:r>
    </w:p>
    <w:p w:rsidR="00FF37E7" w:rsidRPr="000357D1" w:rsidRDefault="00FF37E7" w:rsidP="00FF37E7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ценности научного познания:</w:t>
      </w:r>
    </w:p>
    <w:p w:rsidR="00FF37E7" w:rsidRPr="000357D1" w:rsidRDefault="00FF37E7" w:rsidP="00FF37E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FF37E7" w:rsidRPr="000357D1" w:rsidRDefault="00FF37E7" w:rsidP="00FF37E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FF37E7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FF37E7" w:rsidRPr="000357D1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Метапредметные результаты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действия.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lastRenderedPageBreak/>
        <w:t>-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</w:rPr>
        <w:t>частеречная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объединять объекты (языковые единицы) по определённому признаку;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 языковых единиц (звуков, частей речи, предложений, текстов);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классифицировать языковые единицы;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находить в языковом материале закономерности и противоречия на основе предложенного учителем алгоритма наблюдения; 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устанавливать причинно-следственные связи в ситуациях наблюдения за языковым материалом, делать выводы.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 помощью учителя формулировать цель, планировать изменения языкового объекта, речевой ситуации;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сравнивать несколько вариантов выполнения задания, выбирать наиболее подходящий (на основе предложенных критериев);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формулировать с помощью учителя вопросы в процессе анализа предложенного языкового материала;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прогнозировать возможное развитие процессов, событий и их последствия в аналогичных или сходных ситуациях.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выбирать источник получения информации: нужный словарь для получения запрашиваемой информации, для уточнения;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анализировать и создавать текстовую, видео-, графическую, звуковую информацию в соответствии с учебной задачей;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lastRenderedPageBreak/>
        <w:t xml:space="preserve">К концу обучения в начальной школе у обучающегося формируются </w:t>
      </w: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действия.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проявлять уважительное отношение к собеседнику, соблюдать правила ведения диалоги и дискуссии;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признавать возможность существования разных точек зрения;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корректно и </w:t>
      </w: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</w:rPr>
        <w:t>аргументированно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высказывать своё мнение;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 в соответствии с речевой ситуацией;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подбирать иллюстративный материал (рисунки, фото, плакаты) к тексту выступления.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действия.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действий.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устанавливать причины успеха/неудач учебной деятельности;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корректировать свои учебные действия для преодоления речевых и орфографических ошибок;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находить ошибку, допущенную при работе с языковым материалом, находить орфографическую и пунктуационную ошибку;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проявлять готовность руководить, выполнять поручения, подчиняться, самостоятельно разрешать конфликты;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ответственно выполнять свою часть работы;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оценивать свой вклад в общий результат;</w:t>
      </w:r>
    </w:p>
    <w:p w:rsidR="00FF37E7" w:rsidRPr="000357D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FF37E7" w:rsidRPr="000357D1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</w:p>
    <w:p w:rsidR="00FF37E7" w:rsidRPr="000357D1" w:rsidRDefault="00FF37E7" w:rsidP="00FF37E7">
      <w:pPr>
        <w:numPr>
          <w:ilvl w:val="0"/>
          <w:numId w:val="35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lastRenderedPageBreak/>
        <w:t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FF37E7" w:rsidRPr="000357D1" w:rsidRDefault="00FF37E7" w:rsidP="00FF37E7">
      <w:pPr>
        <w:numPr>
          <w:ilvl w:val="0"/>
          <w:numId w:val="35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FF37E7" w:rsidRPr="000357D1" w:rsidRDefault="00FF37E7" w:rsidP="00FF37E7">
      <w:pPr>
        <w:numPr>
          <w:ilvl w:val="0"/>
          <w:numId w:val="35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осознание правильной устной и письменной речи как показателя общей культуры человека;</w:t>
      </w:r>
    </w:p>
    <w:p w:rsidR="00FF37E7" w:rsidRPr="000357D1" w:rsidRDefault="00FF37E7" w:rsidP="00FF37E7">
      <w:pPr>
        <w:numPr>
          <w:ilvl w:val="0"/>
          <w:numId w:val="35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3371215</wp:posOffset>
            </wp:positionH>
            <wp:positionV relativeFrom="page">
              <wp:posOffset>524510</wp:posOffset>
            </wp:positionV>
            <wp:extent cx="21590" cy="1206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57D1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423545</wp:posOffset>
            </wp:positionH>
            <wp:positionV relativeFrom="page">
              <wp:posOffset>10347960</wp:posOffset>
            </wp:positionV>
            <wp:extent cx="3175" cy="63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57D1">
        <w:rPr>
          <w:rFonts w:ascii="Liberation Serif" w:eastAsia="Calibri" w:hAnsi="Liberation Serif" w:cs="Times New Roman"/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</w:p>
    <w:p w:rsidR="00FF37E7" w:rsidRPr="000357D1" w:rsidRDefault="00FF37E7" w:rsidP="00FF37E7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  <w:u w:val="single"/>
        </w:rPr>
      </w:pP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аудирование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 xml:space="preserve"> (слушание): </w:t>
      </w:r>
    </w:p>
    <w:p w:rsidR="00FF37E7" w:rsidRPr="000357D1" w:rsidRDefault="00FF37E7" w:rsidP="00FF37E7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адекватно воспринимать звучащую речь; </w:t>
      </w:r>
    </w:p>
    <w:p w:rsidR="00FF37E7" w:rsidRPr="000357D1" w:rsidRDefault="00FF37E7" w:rsidP="00FF37E7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понимать воспринимаемую информацию, содержащуюся в предложенном тексте; </w:t>
      </w:r>
    </w:p>
    <w:p w:rsidR="00FF37E7" w:rsidRPr="000357D1" w:rsidRDefault="00FF37E7" w:rsidP="00FF37E7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определять основную мысль воспринимаемого текста; </w:t>
      </w:r>
    </w:p>
    <w:p w:rsidR="00FF37E7" w:rsidRPr="000357D1" w:rsidRDefault="00FF37E7" w:rsidP="00FF37E7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передавать содержание воспринимаемого текста путем ответа на предложенные вопросы; </w:t>
      </w:r>
    </w:p>
    <w:p w:rsidR="00FF37E7" w:rsidRPr="000357D1" w:rsidRDefault="00FF37E7" w:rsidP="00FF37E7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задавать вопросы по услышанному тексту; </w:t>
      </w:r>
    </w:p>
    <w:p w:rsidR="00FF37E7" w:rsidRPr="000357D1" w:rsidRDefault="00FF37E7" w:rsidP="00FF37E7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говорение:</w:t>
      </w:r>
    </w:p>
    <w:p w:rsidR="00FF37E7" w:rsidRPr="000357D1" w:rsidRDefault="00FF37E7" w:rsidP="00FF37E7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осознавать цели и ситуации (с кем и где происходит общение) устного общения; </w:t>
      </w:r>
    </w:p>
    <w:p w:rsidR="00FF37E7" w:rsidRPr="000357D1" w:rsidRDefault="00FF37E7" w:rsidP="00FF37E7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выбирать языковые средства в соответствии с целями и условиями общения для эффективного решения коммуникативной задачи; </w:t>
      </w:r>
    </w:p>
    <w:p w:rsidR="00FF37E7" w:rsidRPr="000357D1" w:rsidRDefault="00FF37E7" w:rsidP="00FF37E7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использовать диалогическую форму речи; </w:t>
      </w:r>
    </w:p>
    <w:p w:rsidR="00FF37E7" w:rsidRPr="000357D1" w:rsidRDefault="00FF37E7" w:rsidP="00FF37E7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уметь начать, поддержать, закончить разговор, привлечь внимание собеседника; отвечать на вопросы и задавать их; </w:t>
      </w:r>
    </w:p>
    <w:p w:rsidR="00FF37E7" w:rsidRPr="000357D1" w:rsidRDefault="00FF37E7" w:rsidP="00FF37E7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</w:t>
      </w:r>
    </w:p>
    <w:p w:rsidR="00FF37E7" w:rsidRPr="000357D1" w:rsidRDefault="00FF37E7" w:rsidP="00FF37E7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соблюдать орфоэпические нормы и правильную интонацию;</w:t>
      </w:r>
    </w:p>
    <w:p w:rsidR="00FF37E7" w:rsidRPr="000357D1" w:rsidRDefault="00FF37E7" w:rsidP="00FF37E7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чтение:</w:t>
      </w: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соблюдать орфоэпические нормы при чтении вслух; </w:t>
      </w:r>
    </w:p>
    <w:p w:rsidR="00FF37E7" w:rsidRPr="000357D1" w:rsidRDefault="00FF37E7" w:rsidP="00FF37E7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понимать содержание предлагаемого текста; </w:t>
      </w:r>
    </w:p>
    <w:p w:rsidR="00FF37E7" w:rsidRPr="000357D1" w:rsidRDefault="00FF37E7" w:rsidP="00FF37E7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использовать выборочное чтение с целью нахождения необходимого материала; </w:t>
      </w:r>
    </w:p>
    <w:p w:rsidR="00FF37E7" w:rsidRPr="000357D1" w:rsidRDefault="00FF37E7" w:rsidP="00FF37E7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находить информацию, заданную в тексте в явном виде; </w:t>
      </w:r>
    </w:p>
    <w:p w:rsidR="00FF37E7" w:rsidRPr="000357D1" w:rsidRDefault="00FF37E7" w:rsidP="00FF37E7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</w:t>
      </w: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формулировать простые выводы, интерпретировать и обобщать содержащуюся в тексте информацию; </w:t>
      </w:r>
    </w:p>
    <w:p w:rsidR="00FF37E7" w:rsidRPr="000357D1" w:rsidRDefault="00FF37E7" w:rsidP="00FF37E7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анализировать содержание, языковые особенности и структуру текста;    </w:t>
      </w:r>
    </w:p>
    <w:p w:rsidR="00FF37E7" w:rsidRPr="000357D1" w:rsidRDefault="00FF37E7" w:rsidP="00FF37E7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письмо:</w:t>
      </w: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осознавать цели и ситуации (с кем и где происходит общение) письменного общения; </w:t>
      </w:r>
    </w:p>
    <w:p w:rsidR="00FF37E7" w:rsidRPr="000357D1" w:rsidRDefault="00FF37E7" w:rsidP="00FF37E7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списывать текст с представленного образца, писать под диктовку в соответствии с изученными правилами; писать подробное изложение; </w:t>
      </w:r>
    </w:p>
    <w:p w:rsidR="00FF37E7" w:rsidRPr="000357D1" w:rsidRDefault="00FF37E7" w:rsidP="00FF37E7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создавать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видеозаписи); </w:t>
      </w:r>
    </w:p>
    <w:p w:rsidR="00FF37E7" w:rsidRPr="000357D1" w:rsidRDefault="00FF37E7" w:rsidP="00FF37E7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использовать словари и различные справочные материалы, включая ресурсы сети Интернет;</w:t>
      </w:r>
    </w:p>
    <w:p w:rsidR="00FF37E7" w:rsidRPr="000357D1" w:rsidRDefault="00FF37E7" w:rsidP="00FF37E7">
      <w:pPr>
        <w:numPr>
          <w:ilvl w:val="0"/>
          <w:numId w:val="35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</w:rPr>
        <w:t>сформированность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первоначальных научных представлений о системе русского языка: фонетике, графике, лексике, </w:t>
      </w: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</w:rPr>
        <w:t>морфемике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</w:t>
      </w:r>
    </w:p>
    <w:p w:rsidR="00FF37E7" w:rsidRPr="000357D1" w:rsidRDefault="00FF37E7" w:rsidP="00FF37E7">
      <w:pPr>
        <w:numPr>
          <w:ilvl w:val="0"/>
          <w:numId w:val="35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lastRenderedPageBreak/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:rsidR="00FF37E7" w:rsidRDefault="00FF37E7" w:rsidP="00FF37E7"/>
    <w:p w:rsidR="00FF37E7" w:rsidRDefault="00FF37E7" w:rsidP="00FF37E7"/>
    <w:p w:rsidR="00FF37E7" w:rsidRDefault="00FF37E7" w:rsidP="00FF37E7"/>
    <w:p w:rsidR="00FF37E7" w:rsidRPr="007F6251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«Технология 1-4 классы»</w:t>
      </w:r>
    </w:p>
    <w:p w:rsidR="00FF37E7" w:rsidRPr="007F6251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FF37E7" w:rsidRPr="007F6251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технологии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FF37E7" w:rsidRPr="007F6251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FF37E7" w:rsidRPr="007F6251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основе авторской программы «Технология». Авторы: Е.А. </w:t>
      </w:r>
      <w:proofErr w:type="spell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Лутцева</w:t>
      </w:r>
      <w:proofErr w:type="spell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, Т.П. Зуева,</w:t>
      </w:r>
    </w:p>
    <w:p w:rsidR="00FF37E7" w:rsidRPr="007F6251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примерной рабочей программы НОО Технология (для1-4 классов образовательных организаций). Одобрена решением федерального учебно-методического объединения по общему образованию, протокол 3/21 от 27.09.2021 г.  </w:t>
      </w:r>
    </w:p>
    <w:p w:rsidR="00FF37E7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E7" w:rsidRPr="007F6251" w:rsidRDefault="00FF37E7" w:rsidP="00FF37E7">
      <w:pPr>
        <w:widowControl w:val="0"/>
        <w:autoSpaceDE w:val="0"/>
        <w:autoSpaceDN w:val="0"/>
        <w:spacing w:before="123" w:after="0" w:line="240" w:lineRule="auto"/>
        <w:ind w:right="38"/>
        <w:jc w:val="both"/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</w:pPr>
      <w:r w:rsidRPr="007F6251">
        <w:rPr>
          <w:rFonts w:ascii="Liberation Serif" w:eastAsia="Bookman Old Style" w:hAnsi="Liberation Serif" w:cs="Times New Roman"/>
          <w:b/>
          <w:sz w:val="24"/>
          <w:szCs w:val="24"/>
          <w:lang w:eastAsia="ru-RU" w:bidi="ru-RU"/>
        </w:rPr>
        <w:t xml:space="preserve">Цель 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изучения курса технологии — развитие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социаль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>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приоб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ретение первоначального опыта практической преобразовательной и творческой деятельности в процессе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форми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рования элементарных конструкторско-технологических знаний и  умений и проектной деятельности, расширение и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 xml:space="preserve">обогащение личного жизненно-практического опыта, представлений 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о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профессиональной деятельности человека.</w:t>
      </w:r>
    </w:p>
    <w:p w:rsidR="00FF37E7" w:rsidRPr="007F6251" w:rsidRDefault="00FF37E7" w:rsidP="00FF37E7">
      <w:pPr>
        <w:widowControl w:val="0"/>
        <w:autoSpaceDE w:val="0"/>
        <w:autoSpaceDN w:val="0"/>
        <w:spacing w:after="0" w:line="240" w:lineRule="auto"/>
        <w:ind w:right="38"/>
        <w:jc w:val="both"/>
        <w:rPr>
          <w:rFonts w:ascii="Liberation Serif" w:eastAsia="Bookman Old Style" w:hAnsi="Liberation Serif" w:cs="Times New Roman"/>
          <w:b/>
          <w:sz w:val="24"/>
          <w:szCs w:val="24"/>
          <w:lang w:eastAsia="ru-RU" w:bidi="ru-RU"/>
        </w:rPr>
      </w:pP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ab/>
        <w:t xml:space="preserve">Изучение технологии в начальной школе направлено на решение следующих </w:t>
      </w:r>
      <w:r w:rsidRPr="007F6251">
        <w:rPr>
          <w:rFonts w:ascii="Liberation Serif" w:eastAsia="Bookman Old Style" w:hAnsi="Liberation Serif" w:cs="Times New Roman"/>
          <w:b/>
          <w:sz w:val="24"/>
          <w:szCs w:val="24"/>
          <w:lang w:eastAsia="ru-RU" w:bidi="ru-RU"/>
        </w:rPr>
        <w:t>задач:</w:t>
      </w:r>
    </w:p>
    <w:p w:rsidR="00FF37E7" w:rsidRPr="007F6251" w:rsidRDefault="00FF37E7" w:rsidP="00FF37E7">
      <w:pPr>
        <w:widowControl w:val="0"/>
        <w:numPr>
          <w:ilvl w:val="0"/>
          <w:numId w:val="36"/>
        </w:numPr>
        <w:tabs>
          <w:tab w:val="left" w:pos="797"/>
        </w:tabs>
        <w:autoSpaceDE w:val="0"/>
        <w:autoSpaceDN w:val="0"/>
        <w:spacing w:before="81"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стимулирование и развитие любознательности, </w:t>
      </w:r>
      <w:r w:rsidRPr="007F6251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>ин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тереса к технике, потребности познавать культурные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тра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диции своего региона, России и других государств;</w:t>
      </w:r>
    </w:p>
    <w:p w:rsidR="00FF37E7" w:rsidRPr="007F6251" w:rsidRDefault="00FF37E7" w:rsidP="00FF37E7">
      <w:pPr>
        <w:widowControl w:val="0"/>
        <w:numPr>
          <w:ilvl w:val="0"/>
          <w:numId w:val="36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целостной картины мира материальной и духовной культуры как продукта творческой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пред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метно-преобразующей деятельности человека;</w:t>
      </w:r>
    </w:p>
    <w:p w:rsidR="00FF37E7" w:rsidRPr="007F6251" w:rsidRDefault="00FF37E7" w:rsidP="00FF37E7">
      <w:pPr>
        <w:widowControl w:val="0"/>
        <w:numPr>
          <w:ilvl w:val="0"/>
          <w:numId w:val="36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мотивации успеха и достижений, творческой самореализации на основе организации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пред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метно преобразующей, художественно-конструкторской деятельности;</w:t>
      </w:r>
    </w:p>
    <w:p w:rsidR="00FF37E7" w:rsidRPr="007F6251" w:rsidRDefault="00FF37E7" w:rsidP="00FF37E7">
      <w:pPr>
        <w:widowControl w:val="0"/>
        <w:numPr>
          <w:ilvl w:val="0"/>
          <w:numId w:val="36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первоначальных </w:t>
      </w:r>
      <w:r w:rsidRPr="007F6251">
        <w:rPr>
          <w:rFonts w:ascii="Liberation Serif" w:eastAsia="Times New Roman" w:hAnsi="Liberation Serif" w:cs="Times New Roman"/>
          <w:spacing w:val="-2"/>
          <w:sz w:val="24"/>
          <w:szCs w:val="24"/>
          <w:lang w:eastAsia="ru-RU"/>
        </w:rPr>
        <w:t>конструкторско-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технологических знаний и умений;</w:t>
      </w:r>
    </w:p>
    <w:p w:rsidR="00FF37E7" w:rsidRPr="007F6251" w:rsidRDefault="00FF37E7" w:rsidP="00FF37E7">
      <w:pPr>
        <w:widowControl w:val="0"/>
        <w:numPr>
          <w:ilvl w:val="0"/>
          <w:numId w:val="36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знаково-символического и пространственного мышления, творческого и репродуктивного </w:t>
      </w:r>
      <w:r w:rsidRPr="007F6251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>вообра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жения (на основе решения задач по моделированию </w:t>
      </w:r>
      <w:r w:rsidRPr="007F6251">
        <w:rPr>
          <w:rFonts w:ascii="Liberation Serif" w:eastAsia="Times New Roman" w:hAnsi="Liberation Serif" w:cs="Times New Roman"/>
          <w:spacing w:val="-11"/>
          <w:sz w:val="24"/>
          <w:szCs w:val="24"/>
          <w:lang w:eastAsia="ru-RU"/>
        </w:rPr>
        <w:t xml:space="preserve">и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отображению объекта и процесса его преобразования </w:t>
      </w:r>
      <w:r w:rsidRPr="007F6251">
        <w:rPr>
          <w:rFonts w:ascii="Liberation Serif" w:eastAsia="Times New Roman" w:hAnsi="Liberation Serif" w:cs="Times New Roman"/>
          <w:spacing w:val="-17"/>
          <w:sz w:val="24"/>
          <w:szCs w:val="24"/>
          <w:lang w:eastAsia="ru-RU"/>
        </w:rPr>
        <w:t xml:space="preserve">в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форме моделей: рисунков, планов, схем, чертежей); </w:t>
      </w:r>
      <w:r w:rsidRPr="007F6251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>твор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ческого мышления (на основе решения художественных   и конструкторско-технологических задач);</w:t>
      </w:r>
    </w:p>
    <w:p w:rsidR="00FF37E7" w:rsidRPr="007F6251" w:rsidRDefault="00FF37E7" w:rsidP="00FF37E7">
      <w:pPr>
        <w:widowControl w:val="0"/>
        <w:numPr>
          <w:ilvl w:val="0"/>
          <w:numId w:val="36"/>
        </w:numPr>
        <w:tabs>
          <w:tab w:val="left" w:pos="797"/>
        </w:tabs>
        <w:autoSpaceDE w:val="0"/>
        <w:autoSpaceDN w:val="0"/>
        <w:spacing w:before="1"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регулятивной структуры </w:t>
      </w:r>
      <w:r w:rsidRPr="007F6251">
        <w:rPr>
          <w:rFonts w:ascii="Liberation Serif" w:eastAsia="Times New Roman" w:hAnsi="Liberation Serif" w:cs="Times New Roman"/>
          <w:spacing w:val="-2"/>
          <w:sz w:val="24"/>
          <w:szCs w:val="24"/>
          <w:lang w:eastAsia="ru-RU"/>
        </w:rPr>
        <w:t xml:space="preserve">деятельности,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включающей </w:t>
      </w:r>
      <w:proofErr w:type="spell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целеполагание</w:t>
      </w:r>
      <w:proofErr w:type="spell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планирование (умение </w:t>
      </w:r>
      <w:r w:rsidRPr="007F6251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со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ставлять план действий и применять его для </w:t>
      </w:r>
      <w:r w:rsidRPr="007F6251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 xml:space="preserve">решения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практических задач), прогнозирование (предвосхищение будущего результата при различных условиях выполнения действия),контроль, коррекцию и оценку;</w:t>
      </w:r>
    </w:p>
    <w:p w:rsidR="00FF37E7" w:rsidRPr="007F6251" w:rsidRDefault="00FF37E7" w:rsidP="00FF37E7">
      <w:pPr>
        <w:widowControl w:val="0"/>
        <w:numPr>
          <w:ilvl w:val="0"/>
          <w:numId w:val="36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формирование внутреннего плана деятельности </w:t>
      </w:r>
      <w:r w:rsidRPr="007F6251">
        <w:rPr>
          <w:rFonts w:ascii="Liberation Serif" w:eastAsia="Times New Roman" w:hAnsi="Liberation Serif" w:cs="Times New Roman"/>
          <w:spacing w:val="-8"/>
          <w:sz w:val="24"/>
          <w:szCs w:val="24"/>
          <w:lang w:eastAsia="ru-RU"/>
        </w:rPr>
        <w:t xml:space="preserve">на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основе поэтапной отработки предметно-преобразовательных действий;</w:t>
      </w:r>
    </w:p>
    <w:p w:rsidR="00FF37E7" w:rsidRPr="007F6251" w:rsidRDefault="00FF37E7" w:rsidP="00FF37E7">
      <w:pPr>
        <w:widowControl w:val="0"/>
        <w:numPr>
          <w:ilvl w:val="0"/>
          <w:numId w:val="36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коммуникативной компетентности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млад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ших школьников на основе организации совместной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про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дуктивной деятельности;</w:t>
      </w:r>
    </w:p>
    <w:p w:rsidR="00FF37E7" w:rsidRPr="007F6251" w:rsidRDefault="00FF37E7" w:rsidP="00FF37E7">
      <w:pPr>
        <w:widowControl w:val="0"/>
        <w:numPr>
          <w:ilvl w:val="0"/>
          <w:numId w:val="36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ознакомление с миром профессий (в том числе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про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фессии близких и родных), их социальным значением, историей возникновения и развития;</w:t>
      </w:r>
    </w:p>
    <w:p w:rsidR="00FF37E7" w:rsidRPr="007F6251" w:rsidRDefault="00FF37E7" w:rsidP="00FF37E7">
      <w:pPr>
        <w:widowControl w:val="0"/>
        <w:numPr>
          <w:ilvl w:val="0"/>
          <w:numId w:val="36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</w:t>
      </w:r>
      <w:r w:rsidRPr="007F6251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>ин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формации в словарях, каталоге библиотеки.</w:t>
      </w:r>
    </w:p>
    <w:p w:rsidR="00FF37E7" w:rsidRPr="007F6251" w:rsidRDefault="00FF37E7" w:rsidP="00FF37E7">
      <w:pPr>
        <w:spacing w:after="0" w:line="240" w:lineRule="auto"/>
        <w:ind w:right="4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В программе отражается реализация воспитательного потенциала урока технологии, который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обучающихся.</w:t>
      </w:r>
    </w:p>
    <w:p w:rsidR="00FF37E7" w:rsidRPr="007F6251" w:rsidRDefault="00FF37E7" w:rsidP="00FF37E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FF37E7" w:rsidRPr="007F6251" w:rsidRDefault="00FF37E7" w:rsidP="00FF37E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F37E7" w:rsidRPr="007F6251" w:rsidRDefault="00FF37E7" w:rsidP="00FF37E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FF37E7" w:rsidRPr="007F6251" w:rsidRDefault="00FF37E7" w:rsidP="00FF37E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FF37E7" w:rsidRDefault="00FF37E7" w:rsidP="00FF37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E7" w:rsidRPr="007F6251" w:rsidRDefault="00FF37E7" w:rsidP="00FF37E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FF37E7" w:rsidRPr="007F6251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FF37E7" w:rsidRPr="007F6251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FF37E7" w:rsidRPr="007F6251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FF37E7" w:rsidRPr="007F6251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FF37E7" w:rsidRDefault="00FF37E7" w:rsidP="00FF37E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37E7" w:rsidRPr="007F6251" w:rsidRDefault="00FF37E7" w:rsidP="00FF37E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FF37E7" w:rsidRPr="007F6251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На изучение технологии в начальной школе выделяется в 1 классе — </w:t>
      </w:r>
      <w:r>
        <w:rPr>
          <w:rFonts w:ascii="Liberation Serif" w:hAnsi="Liberation Serif" w:cs="Times New Roman"/>
          <w:sz w:val="24"/>
          <w:szCs w:val="24"/>
        </w:rPr>
        <w:t>33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ч., во  2—4 классах на уроки технологии отводится по 34 ч в неделю.</w:t>
      </w:r>
    </w:p>
    <w:p w:rsidR="00FF37E7" w:rsidRPr="007F6251" w:rsidRDefault="00FF37E7" w:rsidP="00FF37E7">
      <w:pPr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FF37E7" w:rsidRPr="007F6251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Изучение курса в соответствии с требованиями ФГОС НОО направлено на достижение следующих результатов. </w:t>
      </w:r>
    </w:p>
    <w:p w:rsidR="00FF37E7" w:rsidRPr="007F6251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lastRenderedPageBreak/>
        <w:t>Личностны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е </w:t>
      </w:r>
      <w:r w:rsidRPr="007F6251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</w:t>
      </w:r>
      <w:r>
        <w:rPr>
          <w:rFonts w:ascii="Liberation Serif" w:hAnsi="Liberation Serif" w:cs="Times New Roman"/>
          <w:b/>
          <w:i/>
          <w:sz w:val="24"/>
          <w:szCs w:val="24"/>
        </w:rPr>
        <w:t>ы</w:t>
      </w:r>
    </w:p>
    <w:p w:rsidR="00FF37E7" w:rsidRPr="007F6251" w:rsidRDefault="00FF37E7" w:rsidP="00FF37E7">
      <w:pPr>
        <w:spacing w:after="0" w:line="240" w:lineRule="auto"/>
        <w:ind w:firstLine="2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bCs/>
          <w:i/>
          <w:sz w:val="24"/>
          <w:szCs w:val="24"/>
          <w:lang w:eastAsia="ru-RU" w:bidi="ru-RU"/>
        </w:rPr>
        <w:t>Гражданско-патриотического воспитания:</w:t>
      </w:r>
    </w:p>
    <w:p w:rsidR="00FF37E7" w:rsidRPr="007F6251" w:rsidRDefault="00FF37E7" w:rsidP="00FF37E7">
      <w:pPr>
        <w:widowControl w:val="0"/>
        <w:numPr>
          <w:ilvl w:val="0"/>
          <w:numId w:val="39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становление ценностного отношения к своей Родине — Рос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сии; понимание особой роли многонациональной России в современном мире;</w:t>
      </w:r>
    </w:p>
    <w:p w:rsidR="00FF37E7" w:rsidRPr="007F6251" w:rsidRDefault="00FF37E7" w:rsidP="00FF37E7">
      <w:pPr>
        <w:widowControl w:val="0"/>
        <w:numPr>
          <w:ilvl w:val="0"/>
          <w:numId w:val="39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своей этнокультурной и российской гражданской идентичности, принадлежности к российскому народу, к сво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ей национальной общности;</w:t>
      </w:r>
    </w:p>
    <w:p w:rsidR="00FF37E7" w:rsidRPr="007F6251" w:rsidRDefault="00FF37E7" w:rsidP="00FF37E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FF37E7" w:rsidRPr="007F6251" w:rsidRDefault="00FF37E7" w:rsidP="00FF37E7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Духовно-нравственного воспитания:</w:t>
      </w:r>
    </w:p>
    <w:p w:rsidR="00FF37E7" w:rsidRPr="007F6251" w:rsidRDefault="00FF37E7" w:rsidP="00FF37E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FF37E7" w:rsidRPr="007F6251" w:rsidRDefault="00FF37E7" w:rsidP="00FF37E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FF37E7" w:rsidRPr="007F6251" w:rsidRDefault="00FF37E7" w:rsidP="00FF37E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FF37E7" w:rsidRPr="007F6251" w:rsidRDefault="00FF37E7" w:rsidP="00FF37E7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Эстетического воспитания:</w:t>
      </w:r>
    </w:p>
    <w:p w:rsidR="00FF37E7" w:rsidRPr="007F6251" w:rsidRDefault="00FF37E7" w:rsidP="00FF37E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природных объектов, образцов мировой и отечественной художественной культуры;</w:t>
      </w:r>
    </w:p>
    <w:p w:rsidR="00FF37E7" w:rsidRPr="007F6251" w:rsidRDefault="00FF37E7" w:rsidP="00FF37E7">
      <w:pPr>
        <w:widowControl w:val="0"/>
        <w:numPr>
          <w:ilvl w:val="0"/>
          <w:numId w:val="41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понимание особой роли России в развитии общемировой ху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дожественной культуры, проявление уважительного отноше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ния, восприимчивости и интереса к разным видам искусства, традициям и творчеству своего и других народов;</w:t>
      </w:r>
    </w:p>
    <w:p w:rsidR="00FF37E7" w:rsidRPr="007F6251" w:rsidRDefault="00FF37E7" w:rsidP="00FF37E7">
      <w:pPr>
        <w:widowControl w:val="0"/>
        <w:numPr>
          <w:ilvl w:val="0"/>
          <w:numId w:val="41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использование полученных знаний в продуктивной и преоб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разующей деятельности, в разных видах художественной деятельности.</w:t>
      </w:r>
    </w:p>
    <w:p w:rsidR="00FF37E7" w:rsidRPr="007F6251" w:rsidRDefault="00FF37E7" w:rsidP="00FF37E7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Физического воспитания, формирования культуры здоровья и эмоционального благополучия:</w:t>
      </w:r>
    </w:p>
    <w:p w:rsidR="00FF37E7" w:rsidRPr="007F6251" w:rsidRDefault="00FF37E7" w:rsidP="00FF37E7">
      <w:pPr>
        <w:widowControl w:val="0"/>
        <w:numPr>
          <w:ilvl w:val="0"/>
          <w:numId w:val="42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формационной);</w:t>
      </w:r>
    </w:p>
    <w:p w:rsidR="00FF37E7" w:rsidRPr="007F6251" w:rsidRDefault="00FF37E7" w:rsidP="00FF37E7">
      <w:pPr>
        <w:widowControl w:val="0"/>
        <w:numPr>
          <w:ilvl w:val="0"/>
          <w:numId w:val="42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приобретение опыта эмоционального отношения к среде оби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тания, бережное отношение к физическому и психическому здоровью.</w:t>
      </w:r>
    </w:p>
    <w:p w:rsidR="00FF37E7" w:rsidRPr="007F6251" w:rsidRDefault="00FF37E7" w:rsidP="00FF37E7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Трудового воспитания:</w:t>
      </w:r>
    </w:p>
    <w:p w:rsidR="00FF37E7" w:rsidRPr="007F6251" w:rsidRDefault="00FF37E7" w:rsidP="00FF37E7">
      <w:pPr>
        <w:widowControl w:val="0"/>
        <w:numPr>
          <w:ilvl w:val="0"/>
          <w:numId w:val="4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трудовой деятельности в жизни челове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ка и общества, ответственное потребление и бережное отно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шение к результатам труда, навыки участия в различных видах трудовой деятельности, интерес к различным профес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сиям.</w:t>
      </w:r>
    </w:p>
    <w:p w:rsidR="00FF37E7" w:rsidRPr="007F6251" w:rsidRDefault="00FF37E7" w:rsidP="00FF37E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FF37E7" w:rsidRPr="007F6251" w:rsidRDefault="00FF37E7" w:rsidP="00FF37E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проявление устойчивых волевых качества и способность к </w:t>
      </w:r>
      <w:proofErr w:type="spell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саморегуляции</w:t>
      </w:r>
      <w:proofErr w:type="spell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F37E7" w:rsidRPr="007F6251" w:rsidRDefault="00FF37E7" w:rsidP="00FF37E7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Экологического воспитания:</w:t>
      </w:r>
    </w:p>
    <w:p w:rsidR="00FF37E7" w:rsidRPr="007F6251" w:rsidRDefault="00FF37E7" w:rsidP="00FF37E7">
      <w:pPr>
        <w:widowControl w:val="0"/>
        <w:numPr>
          <w:ilvl w:val="0"/>
          <w:numId w:val="44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роли человека в природе и обществе, принятие экологических норм поведения, бережного отношения к при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роде, неприятие действий, приносящих ей вред.</w:t>
      </w:r>
    </w:p>
    <w:p w:rsidR="00FF37E7" w:rsidRPr="007F6251" w:rsidRDefault="00FF37E7" w:rsidP="00FF37E7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lastRenderedPageBreak/>
        <w:t>Ценности научного познания:</w:t>
      </w:r>
    </w:p>
    <w:p w:rsidR="00FF37E7" w:rsidRPr="007F6251" w:rsidRDefault="00FF37E7" w:rsidP="00FF37E7">
      <w:pPr>
        <w:widowControl w:val="0"/>
        <w:numPr>
          <w:ilvl w:val="0"/>
          <w:numId w:val="45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ориентация в деятельности на первоначальные представле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 о научной картине мира;</w:t>
      </w:r>
    </w:p>
    <w:p w:rsidR="00FF37E7" w:rsidRPr="007F6251" w:rsidRDefault="00FF37E7" w:rsidP="00FF37E7">
      <w:pPr>
        <w:widowControl w:val="0"/>
        <w:numPr>
          <w:ilvl w:val="0"/>
          <w:numId w:val="45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FF37E7" w:rsidRDefault="00FF37E7" w:rsidP="00FF37E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F37E7" w:rsidRDefault="00FF37E7" w:rsidP="00FF37E7">
      <w:pPr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FF37E7" w:rsidRPr="007F6251" w:rsidRDefault="00FF37E7" w:rsidP="00FF37E7">
      <w:pPr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Метапредметные результаты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Познавательные УУД: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—осуществлять анализ объектов и изделий с выделением существенных и несущественных признаков;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—сравнивать группы объектов/изделий, выделять в них общее и различия;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—делать обобщения (технико-технологического и декоративно-художественного характера) по изучаемой тематике;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—использовать схемы, модели и простейшие чертежи в собственной практической творческой деятельности;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—использовать средства информационно-коммуникационных технологий для решения учебных и практических задач (в 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—следовать при выполнении работы инструкциям учителя или представленным в других информационных источниках.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Коммуникативные УУД: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—вступать в диалог, задавать собеседнику вопросы, использовать реплики-уточнения и дополнения; формулировать собственное мнение и идеи, </w:t>
      </w:r>
      <w:proofErr w:type="spellStart"/>
      <w:r w:rsidRPr="007F6251">
        <w:rPr>
          <w:rFonts w:ascii="Liberation Serif" w:eastAsia="Calibri" w:hAnsi="Liberation Serif" w:cs="Times New Roman"/>
          <w:sz w:val="24"/>
          <w:szCs w:val="24"/>
        </w:rPr>
        <w:t>аргументированно</w:t>
      </w:r>
      <w:proofErr w:type="spellEnd"/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 их излагать; выслушивать разные мнения, учитывать их в диалоге;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—создавать тексты-описания на основе наблюдений (рассматривания) изделий декоративно-прикладного искусства народов России;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lastRenderedPageBreak/>
        <w:t>—объяснять последовательность совершаемых действий при создании изделия.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Регулятивные УУД: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—рационально организовывать свою работу (подготовка рабочего места, поддержание и наведение порядка, уборка после работы);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—выполнять правила безопасности труда при выполнении работы;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—планировать работу, соотносить свои действия с поставленной целью;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—проявлять </w:t>
      </w:r>
      <w:proofErr w:type="spellStart"/>
      <w:r w:rsidRPr="007F6251">
        <w:rPr>
          <w:rFonts w:ascii="Liberation Serif" w:eastAsia="Calibri" w:hAnsi="Liberation Serif" w:cs="Times New Roman"/>
          <w:sz w:val="24"/>
          <w:szCs w:val="24"/>
        </w:rPr>
        <w:t>волевуюсаморегуляцию</w:t>
      </w:r>
      <w:proofErr w:type="spellEnd"/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 при выполнении работы.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FF37E7" w:rsidRPr="007F6251" w:rsidRDefault="00FF37E7" w:rsidP="00FF37E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FF37E7" w:rsidRDefault="00FF37E7" w:rsidP="00FF37E7">
      <w:pPr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FF37E7" w:rsidRPr="007F6251" w:rsidRDefault="00FF37E7" w:rsidP="00FF37E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</w:p>
    <w:p w:rsidR="00FF37E7" w:rsidRPr="007F6251" w:rsidRDefault="00FF37E7" w:rsidP="00FF37E7">
      <w:pPr>
        <w:numPr>
          <w:ilvl w:val="0"/>
          <w:numId w:val="46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FF37E7" w:rsidRPr="007F6251" w:rsidRDefault="00FF37E7" w:rsidP="00FF37E7">
      <w:pPr>
        <w:numPr>
          <w:ilvl w:val="0"/>
          <w:numId w:val="46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первоначальных представлений о материалах и их свойствах, о конструировании, моделировании;</w:t>
      </w:r>
    </w:p>
    <w:p w:rsidR="00FF37E7" w:rsidRPr="007F6251" w:rsidRDefault="00FF37E7" w:rsidP="00FF37E7">
      <w:pPr>
        <w:numPr>
          <w:ilvl w:val="0"/>
          <w:numId w:val="46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овладение технологическими приемами ручной обработки материалов;</w:t>
      </w:r>
    </w:p>
    <w:p w:rsidR="00FF37E7" w:rsidRPr="007F6251" w:rsidRDefault="00FF37E7" w:rsidP="00FF37E7">
      <w:pPr>
        <w:numPr>
          <w:ilvl w:val="0"/>
          <w:numId w:val="46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:rsidR="00FF37E7" w:rsidRPr="007F6251" w:rsidRDefault="00FF37E7" w:rsidP="00FF37E7">
      <w:pPr>
        <w:numPr>
          <w:ilvl w:val="0"/>
          <w:numId w:val="46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умения безопасного пользования необходимыми инструментами в предметно-преобразующей деятельности.</w:t>
      </w:r>
    </w:p>
    <w:p w:rsidR="00FF37E7" w:rsidRDefault="00FF37E7" w:rsidP="00FF37E7"/>
    <w:p w:rsidR="00FF37E7" w:rsidRPr="00327FB7" w:rsidRDefault="00FF37E7" w:rsidP="00327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F3B" w:rsidRPr="00327FB7" w:rsidRDefault="002A7F3B" w:rsidP="00327F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7F3B" w:rsidRPr="00327FB7" w:rsidSect="0099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4C626E"/>
    <w:multiLevelType w:val="hybridMultilevel"/>
    <w:tmpl w:val="A606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A14CC"/>
    <w:multiLevelType w:val="hybridMultilevel"/>
    <w:tmpl w:val="FDAA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E7712"/>
    <w:multiLevelType w:val="hybridMultilevel"/>
    <w:tmpl w:val="A20C25E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346FF"/>
    <w:multiLevelType w:val="hybridMultilevel"/>
    <w:tmpl w:val="D7741F94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77CE1"/>
    <w:multiLevelType w:val="hybridMultilevel"/>
    <w:tmpl w:val="2CF89D6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A0696"/>
    <w:multiLevelType w:val="hybridMultilevel"/>
    <w:tmpl w:val="92AC5C4E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F479E"/>
    <w:multiLevelType w:val="hybridMultilevel"/>
    <w:tmpl w:val="8B96A390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826A6"/>
    <w:multiLevelType w:val="hybridMultilevel"/>
    <w:tmpl w:val="D2EE7C96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B588C"/>
    <w:multiLevelType w:val="hybridMultilevel"/>
    <w:tmpl w:val="5B1A47F4"/>
    <w:lvl w:ilvl="0" w:tplc="6512F6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CD10BE"/>
    <w:multiLevelType w:val="hybridMultilevel"/>
    <w:tmpl w:val="165293B4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762A8"/>
    <w:multiLevelType w:val="hybridMultilevel"/>
    <w:tmpl w:val="0282A684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50418"/>
    <w:multiLevelType w:val="hybridMultilevel"/>
    <w:tmpl w:val="606438C0"/>
    <w:lvl w:ilvl="0" w:tplc="99305FF6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6FCD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87BB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A14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CE13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864D8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EEA0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41A0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2A5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E5C66"/>
    <w:multiLevelType w:val="hybridMultilevel"/>
    <w:tmpl w:val="E324804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87F64"/>
    <w:multiLevelType w:val="hybridMultilevel"/>
    <w:tmpl w:val="FC04C15C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50FEA"/>
    <w:multiLevelType w:val="multilevel"/>
    <w:tmpl w:val="857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B94173"/>
    <w:multiLevelType w:val="hybridMultilevel"/>
    <w:tmpl w:val="274865B2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472B4"/>
    <w:multiLevelType w:val="hybridMultilevel"/>
    <w:tmpl w:val="48568BC4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71B0B"/>
    <w:multiLevelType w:val="hybridMultilevel"/>
    <w:tmpl w:val="3994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84A5F"/>
    <w:multiLevelType w:val="hybridMultilevel"/>
    <w:tmpl w:val="E490134A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35204"/>
    <w:multiLevelType w:val="hybridMultilevel"/>
    <w:tmpl w:val="78302CB2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25481"/>
    <w:multiLevelType w:val="hybridMultilevel"/>
    <w:tmpl w:val="606438C0"/>
    <w:lvl w:ilvl="0" w:tplc="99305FF6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6FCD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87BB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A14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CE13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864D8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EEA0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41A0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2A5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2ED4402"/>
    <w:multiLevelType w:val="hybridMultilevel"/>
    <w:tmpl w:val="8236BC7A"/>
    <w:lvl w:ilvl="0" w:tplc="BE428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D06F56"/>
    <w:multiLevelType w:val="hybridMultilevel"/>
    <w:tmpl w:val="01241C7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67EEC"/>
    <w:multiLevelType w:val="hybridMultilevel"/>
    <w:tmpl w:val="2A3230BE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0774EB"/>
    <w:multiLevelType w:val="hybridMultilevel"/>
    <w:tmpl w:val="41D29D2A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084A52"/>
    <w:multiLevelType w:val="hybridMultilevel"/>
    <w:tmpl w:val="C900942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C80179"/>
    <w:multiLevelType w:val="hybridMultilevel"/>
    <w:tmpl w:val="661E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35451D"/>
    <w:multiLevelType w:val="hybridMultilevel"/>
    <w:tmpl w:val="431CE340"/>
    <w:lvl w:ilvl="0" w:tplc="A9C8F378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10D3A2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4C33F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E0841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D2452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8E48B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12631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1007BD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6A0BF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DC66704"/>
    <w:multiLevelType w:val="hybridMultilevel"/>
    <w:tmpl w:val="B37E74E4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143943"/>
    <w:multiLevelType w:val="hybridMultilevel"/>
    <w:tmpl w:val="EA42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5D436E"/>
    <w:multiLevelType w:val="hybridMultilevel"/>
    <w:tmpl w:val="40DCC7A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2A7EF8"/>
    <w:multiLevelType w:val="hybridMultilevel"/>
    <w:tmpl w:val="875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1C0C5B"/>
    <w:multiLevelType w:val="hybridMultilevel"/>
    <w:tmpl w:val="408A42DC"/>
    <w:lvl w:ilvl="0" w:tplc="6512F6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4B70C6"/>
    <w:multiLevelType w:val="hybridMultilevel"/>
    <w:tmpl w:val="52C2478C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322EFC"/>
    <w:multiLevelType w:val="hybridMultilevel"/>
    <w:tmpl w:val="6BD08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01837"/>
    <w:multiLevelType w:val="hybridMultilevel"/>
    <w:tmpl w:val="57F6F7C6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E3E81"/>
    <w:multiLevelType w:val="hybridMultilevel"/>
    <w:tmpl w:val="2A660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B568D"/>
    <w:multiLevelType w:val="hybridMultilevel"/>
    <w:tmpl w:val="62EED812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91D86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4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32"/>
  </w:num>
  <w:num w:numId="8">
    <w:abstractNumId w:val="26"/>
  </w:num>
  <w:num w:numId="9">
    <w:abstractNumId w:val="6"/>
  </w:num>
  <w:num w:numId="10">
    <w:abstractNumId w:val="7"/>
  </w:num>
  <w:num w:numId="11">
    <w:abstractNumId w:val="27"/>
  </w:num>
  <w:num w:numId="12">
    <w:abstractNumId w:val="21"/>
  </w:num>
  <w:num w:numId="13">
    <w:abstractNumId w:val="19"/>
  </w:num>
  <w:num w:numId="14">
    <w:abstractNumId w:val="12"/>
  </w:num>
  <w:num w:numId="15">
    <w:abstractNumId w:val="13"/>
  </w:num>
  <w:num w:numId="16">
    <w:abstractNumId w:val="33"/>
  </w:num>
  <w:num w:numId="17">
    <w:abstractNumId w:val="39"/>
  </w:num>
  <w:num w:numId="18">
    <w:abstractNumId w:val="28"/>
  </w:num>
  <w:num w:numId="19">
    <w:abstractNumId w:val="37"/>
  </w:num>
  <w:num w:numId="20">
    <w:abstractNumId w:val="34"/>
  </w:num>
  <w:num w:numId="21">
    <w:abstractNumId w:val="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0"/>
  </w:num>
  <w:num w:numId="25">
    <w:abstractNumId w:val="38"/>
  </w:num>
  <w:num w:numId="26">
    <w:abstractNumId w:val="44"/>
  </w:num>
  <w:num w:numId="27">
    <w:abstractNumId w:val="35"/>
  </w:num>
  <w:num w:numId="28">
    <w:abstractNumId w:val="15"/>
  </w:num>
  <w:num w:numId="29">
    <w:abstractNumId w:val="10"/>
  </w:num>
  <w:num w:numId="30">
    <w:abstractNumId w:val="23"/>
  </w:num>
  <w:num w:numId="31">
    <w:abstractNumId w:val="41"/>
  </w:num>
  <w:num w:numId="32">
    <w:abstractNumId w:val="22"/>
  </w:num>
  <w:num w:numId="33">
    <w:abstractNumId w:val="42"/>
  </w:num>
  <w:num w:numId="34">
    <w:abstractNumId w:val="11"/>
  </w:num>
  <w:num w:numId="35">
    <w:abstractNumId w:val="31"/>
  </w:num>
  <w:num w:numId="36">
    <w:abstractNumId w:val="20"/>
  </w:num>
  <w:num w:numId="37">
    <w:abstractNumId w:val="30"/>
  </w:num>
  <w:num w:numId="38">
    <w:abstractNumId w:val="29"/>
  </w:num>
  <w:num w:numId="39">
    <w:abstractNumId w:val="9"/>
  </w:num>
  <w:num w:numId="40">
    <w:abstractNumId w:val="14"/>
  </w:num>
  <w:num w:numId="41">
    <w:abstractNumId w:val="25"/>
  </w:num>
  <w:num w:numId="42">
    <w:abstractNumId w:val="8"/>
  </w:num>
  <w:num w:numId="43">
    <w:abstractNumId w:val="3"/>
  </w:num>
  <w:num w:numId="44">
    <w:abstractNumId w:val="18"/>
  </w:num>
  <w:num w:numId="45">
    <w:abstractNumId w:val="5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7F3B"/>
    <w:rsid w:val="001C4729"/>
    <w:rsid w:val="00262ED9"/>
    <w:rsid w:val="002A0CFC"/>
    <w:rsid w:val="002A7F3B"/>
    <w:rsid w:val="002D27C1"/>
    <w:rsid w:val="00327FB7"/>
    <w:rsid w:val="003929BC"/>
    <w:rsid w:val="003E7974"/>
    <w:rsid w:val="0076707C"/>
    <w:rsid w:val="00793926"/>
    <w:rsid w:val="008A48BC"/>
    <w:rsid w:val="0097137B"/>
    <w:rsid w:val="009940C3"/>
    <w:rsid w:val="00C46876"/>
    <w:rsid w:val="00E6725F"/>
    <w:rsid w:val="00F07DA0"/>
    <w:rsid w:val="00F46BCD"/>
    <w:rsid w:val="00FF3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C3"/>
  </w:style>
  <w:style w:type="paragraph" w:styleId="1">
    <w:name w:val="heading 1"/>
    <w:next w:val="a"/>
    <w:link w:val="10"/>
    <w:uiPriority w:val="9"/>
    <w:unhideWhenUsed/>
    <w:qFormat/>
    <w:rsid w:val="00FF37E7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37E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FF37E7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paragraph" w:customStyle="1" w:styleId="Default">
    <w:name w:val="Default"/>
    <w:uiPriority w:val="99"/>
    <w:rsid w:val="00FF3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17551</Words>
  <Characters>100045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Windows User</cp:lastModifiedBy>
  <cp:revision>3</cp:revision>
  <dcterms:created xsi:type="dcterms:W3CDTF">2022-09-05T01:55:00Z</dcterms:created>
  <dcterms:modified xsi:type="dcterms:W3CDTF">2022-09-05T02:50:00Z</dcterms:modified>
</cp:coreProperties>
</file>